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2374" w:type="dxa"/>
        <w:jc w:val="right"/>
        <w:tblInd w:w="36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4"/>
      </w:tblGrid>
      <w:tr w:rsidR="002A05B5" w:rsidTr="00021771">
        <w:trPr>
          <w:trHeight w:val="1322"/>
          <w:jc w:val="right"/>
        </w:trPr>
        <w:tc>
          <w:tcPr>
            <w:tcW w:w="2374" w:type="dxa"/>
          </w:tcPr>
          <w:p w:rsidR="002A05B5" w:rsidRPr="00CE7C2A" w:rsidRDefault="002A05B5" w:rsidP="002A05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C2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2 </w:t>
            </w:r>
          </w:p>
          <w:p w:rsidR="002A05B5" w:rsidRPr="00CE7C2A" w:rsidRDefault="002A05B5" w:rsidP="002A05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C2A">
              <w:rPr>
                <w:rFonts w:ascii="Times New Roman" w:hAnsi="Times New Roman" w:cs="Times New Roman"/>
                <w:sz w:val="24"/>
                <w:szCs w:val="24"/>
              </w:rPr>
              <w:t xml:space="preserve">к приказу </w:t>
            </w:r>
          </w:p>
          <w:p w:rsidR="002A05B5" w:rsidRDefault="002A05B5" w:rsidP="000217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7C2A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021771">
              <w:rPr>
                <w:rFonts w:ascii="Times New Roman" w:hAnsi="Times New Roman" w:cs="Times New Roman"/>
                <w:sz w:val="24"/>
                <w:szCs w:val="24"/>
              </w:rPr>
              <w:t>21.04.2025</w:t>
            </w:r>
            <w:r w:rsidRPr="00CE7C2A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021771">
              <w:rPr>
                <w:rFonts w:ascii="Times New Roman" w:hAnsi="Times New Roman" w:cs="Times New Roman"/>
                <w:sz w:val="24"/>
                <w:szCs w:val="24"/>
              </w:rPr>
              <w:t xml:space="preserve"> 29/2</w:t>
            </w:r>
          </w:p>
        </w:tc>
      </w:tr>
    </w:tbl>
    <w:p w:rsidR="002A05B5" w:rsidRDefault="002A05B5" w:rsidP="00C140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4002" w:rsidRPr="00CE7C2A" w:rsidRDefault="00C14002" w:rsidP="00C140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7C2A">
        <w:rPr>
          <w:rFonts w:ascii="Times New Roman" w:hAnsi="Times New Roman" w:cs="Times New Roman"/>
          <w:b/>
          <w:sz w:val="28"/>
          <w:szCs w:val="28"/>
        </w:rPr>
        <w:t>Извещение о проведен</w:t>
      </w:r>
      <w:proofErr w:type="gramStart"/>
      <w:r w:rsidRPr="00CE7C2A">
        <w:rPr>
          <w:rFonts w:ascii="Times New Roman" w:hAnsi="Times New Roman" w:cs="Times New Roman"/>
          <w:b/>
          <w:sz w:val="28"/>
          <w:szCs w:val="28"/>
        </w:rPr>
        <w:t>ии ау</w:t>
      </w:r>
      <w:proofErr w:type="gramEnd"/>
      <w:r w:rsidRPr="00CE7C2A">
        <w:rPr>
          <w:rFonts w:ascii="Times New Roman" w:hAnsi="Times New Roman" w:cs="Times New Roman"/>
          <w:b/>
          <w:sz w:val="28"/>
          <w:szCs w:val="28"/>
        </w:rPr>
        <w:t>кциона</w:t>
      </w:r>
    </w:p>
    <w:p w:rsidR="00C14002" w:rsidRPr="007705C5" w:rsidRDefault="00C14002" w:rsidP="00C140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14002" w:rsidRPr="00CE7C2A" w:rsidRDefault="00C14002" w:rsidP="00C140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7C2A">
        <w:rPr>
          <w:rFonts w:ascii="Times New Roman" w:hAnsi="Times New Roman" w:cs="Times New Roman"/>
          <w:b/>
          <w:sz w:val="28"/>
          <w:szCs w:val="28"/>
        </w:rPr>
        <w:t>1.</w:t>
      </w:r>
      <w:r w:rsidRPr="00CE7C2A">
        <w:rPr>
          <w:rFonts w:ascii="Times New Roman" w:hAnsi="Times New Roman" w:cs="Times New Roman"/>
          <w:sz w:val="28"/>
          <w:szCs w:val="28"/>
        </w:rPr>
        <w:t xml:space="preserve"> </w:t>
      </w:r>
      <w:r w:rsidRPr="00CE7C2A">
        <w:rPr>
          <w:rFonts w:ascii="Times New Roman" w:hAnsi="Times New Roman" w:cs="Times New Roman"/>
          <w:b/>
          <w:sz w:val="28"/>
          <w:szCs w:val="28"/>
        </w:rPr>
        <w:t>Организатор аукциона:</w:t>
      </w:r>
      <w:r w:rsidRPr="00CE7C2A">
        <w:rPr>
          <w:rFonts w:ascii="Times New Roman" w:hAnsi="Times New Roman" w:cs="Times New Roman"/>
          <w:sz w:val="28"/>
          <w:szCs w:val="28"/>
        </w:rPr>
        <w:t xml:space="preserve"> Комитет по управлению имуществом администрации </w:t>
      </w:r>
      <w:proofErr w:type="spellStart"/>
      <w:r w:rsidRPr="00CE7C2A">
        <w:rPr>
          <w:rFonts w:ascii="Times New Roman" w:hAnsi="Times New Roman" w:cs="Times New Roman"/>
          <w:sz w:val="28"/>
          <w:szCs w:val="28"/>
        </w:rPr>
        <w:t>Печенгского</w:t>
      </w:r>
      <w:proofErr w:type="spellEnd"/>
      <w:r w:rsidRPr="00CE7C2A">
        <w:rPr>
          <w:rFonts w:ascii="Times New Roman" w:hAnsi="Times New Roman" w:cs="Times New Roman"/>
          <w:sz w:val="28"/>
          <w:szCs w:val="28"/>
        </w:rPr>
        <w:t xml:space="preserve"> муниципального округа.</w:t>
      </w:r>
    </w:p>
    <w:p w:rsidR="00C14002" w:rsidRPr="007705C5" w:rsidRDefault="00C14002" w:rsidP="00C140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E7C2A">
        <w:rPr>
          <w:rFonts w:ascii="Times New Roman" w:hAnsi="Times New Roman" w:cs="Times New Roman"/>
          <w:b/>
          <w:sz w:val="28"/>
          <w:szCs w:val="28"/>
        </w:rPr>
        <w:t>2.</w:t>
      </w:r>
      <w:r w:rsidRPr="00CE7C2A">
        <w:rPr>
          <w:rFonts w:ascii="Times New Roman" w:hAnsi="Times New Roman" w:cs="Times New Roman"/>
          <w:sz w:val="28"/>
          <w:szCs w:val="28"/>
        </w:rPr>
        <w:t xml:space="preserve"> </w:t>
      </w:r>
      <w:r w:rsidRPr="00CE7C2A">
        <w:rPr>
          <w:rFonts w:ascii="Times New Roman" w:hAnsi="Times New Roman" w:cs="Times New Roman"/>
          <w:b/>
          <w:sz w:val="28"/>
          <w:szCs w:val="28"/>
        </w:rPr>
        <w:t>Уполномоченный орган и реквизиты решения о проведен</w:t>
      </w:r>
      <w:proofErr w:type="gramStart"/>
      <w:r w:rsidRPr="00CE7C2A">
        <w:rPr>
          <w:rFonts w:ascii="Times New Roman" w:hAnsi="Times New Roman" w:cs="Times New Roman"/>
          <w:b/>
          <w:sz w:val="28"/>
          <w:szCs w:val="28"/>
        </w:rPr>
        <w:t>ии ау</w:t>
      </w:r>
      <w:proofErr w:type="gramEnd"/>
      <w:r w:rsidRPr="00CE7C2A">
        <w:rPr>
          <w:rFonts w:ascii="Times New Roman" w:hAnsi="Times New Roman" w:cs="Times New Roman"/>
          <w:b/>
          <w:sz w:val="28"/>
          <w:szCs w:val="28"/>
        </w:rPr>
        <w:t>кциона:</w:t>
      </w:r>
      <w:r w:rsidRPr="00CE7C2A">
        <w:rPr>
          <w:rFonts w:ascii="Times New Roman" w:hAnsi="Times New Roman" w:cs="Times New Roman"/>
          <w:sz w:val="28"/>
          <w:szCs w:val="28"/>
        </w:rPr>
        <w:t xml:space="preserve"> Комитет по управлению имуществом администрации </w:t>
      </w:r>
      <w:proofErr w:type="spellStart"/>
      <w:r w:rsidRPr="00CE7C2A">
        <w:rPr>
          <w:rFonts w:ascii="Times New Roman" w:hAnsi="Times New Roman" w:cs="Times New Roman"/>
          <w:sz w:val="28"/>
          <w:szCs w:val="28"/>
        </w:rPr>
        <w:t>Печенгского</w:t>
      </w:r>
      <w:proofErr w:type="spellEnd"/>
      <w:r w:rsidRPr="00CE7C2A">
        <w:rPr>
          <w:rFonts w:ascii="Times New Roman" w:hAnsi="Times New Roman" w:cs="Times New Roman"/>
          <w:sz w:val="28"/>
          <w:szCs w:val="28"/>
        </w:rPr>
        <w:t xml:space="preserve"> муниципального округа, </w:t>
      </w:r>
      <w:r w:rsidRPr="000E59F0">
        <w:rPr>
          <w:rFonts w:ascii="Times New Roman" w:hAnsi="Times New Roman" w:cs="Times New Roman"/>
          <w:sz w:val="28"/>
          <w:szCs w:val="28"/>
        </w:rPr>
        <w:t xml:space="preserve">Приказ Комитета по управлению имуществом администрации </w:t>
      </w:r>
      <w:proofErr w:type="spellStart"/>
      <w:r w:rsidRPr="000E59F0">
        <w:rPr>
          <w:rFonts w:ascii="Times New Roman" w:hAnsi="Times New Roman" w:cs="Times New Roman"/>
          <w:sz w:val="28"/>
          <w:szCs w:val="28"/>
        </w:rPr>
        <w:t>Печенгского</w:t>
      </w:r>
      <w:proofErr w:type="spellEnd"/>
      <w:r w:rsidRPr="000E59F0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Pr="00F86352">
        <w:rPr>
          <w:rFonts w:ascii="Times New Roman" w:hAnsi="Times New Roman" w:cs="Times New Roman"/>
          <w:sz w:val="28"/>
          <w:szCs w:val="28"/>
        </w:rPr>
        <w:t xml:space="preserve">округа от </w:t>
      </w:r>
      <w:r w:rsidR="00F86352" w:rsidRPr="00F86352">
        <w:rPr>
          <w:rFonts w:ascii="Times New Roman" w:hAnsi="Times New Roman" w:cs="Times New Roman"/>
          <w:sz w:val="28"/>
          <w:szCs w:val="28"/>
        </w:rPr>
        <w:t>21.04.2025 № 29/2</w:t>
      </w:r>
      <w:r w:rsidRPr="00F86352">
        <w:rPr>
          <w:rFonts w:ascii="Times New Roman" w:hAnsi="Times New Roman" w:cs="Times New Roman"/>
          <w:sz w:val="28"/>
          <w:szCs w:val="28"/>
        </w:rPr>
        <w:t>.</w:t>
      </w:r>
    </w:p>
    <w:p w:rsidR="00C14002" w:rsidRPr="00CE7C2A" w:rsidRDefault="00C14002" w:rsidP="00C140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7C2A">
        <w:rPr>
          <w:rFonts w:ascii="Times New Roman" w:hAnsi="Times New Roman" w:cs="Times New Roman"/>
          <w:b/>
          <w:sz w:val="28"/>
          <w:szCs w:val="28"/>
        </w:rPr>
        <w:t>3.</w:t>
      </w:r>
      <w:r w:rsidRPr="00CE7C2A">
        <w:rPr>
          <w:rFonts w:ascii="Times New Roman" w:hAnsi="Times New Roman" w:cs="Times New Roman"/>
          <w:sz w:val="28"/>
          <w:szCs w:val="28"/>
        </w:rPr>
        <w:t xml:space="preserve"> </w:t>
      </w:r>
      <w:r w:rsidRPr="00CE7C2A">
        <w:rPr>
          <w:rFonts w:ascii="Times New Roman" w:hAnsi="Times New Roman" w:cs="Times New Roman"/>
          <w:b/>
          <w:sz w:val="28"/>
          <w:szCs w:val="28"/>
        </w:rPr>
        <w:t xml:space="preserve">Место, дата, время и порядок проведения аукциона: </w:t>
      </w:r>
    </w:p>
    <w:p w:rsidR="00C14002" w:rsidRPr="00CE7C2A" w:rsidRDefault="00C14002" w:rsidP="00C140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7C2A">
        <w:rPr>
          <w:rFonts w:ascii="Times New Roman" w:hAnsi="Times New Roman" w:cs="Times New Roman"/>
          <w:b/>
          <w:sz w:val="28"/>
          <w:szCs w:val="28"/>
        </w:rPr>
        <w:t xml:space="preserve">Место проведения аукциона: </w:t>
      </w:r>
      <w:r w:rsidRPr="00CE7C2A">
        <w:rPr>
          <w:rFonts w:ascii="Times New Roman" w:hAnsi="Times New Roman" w:cs="Times New Roman"/>
          <w:sz w:val="28"/>
          <w:szCs w:val="28"/>
        </w:rPr>
        <w:t xml:space="preserve">Комитет по управлению имуществом администрации </w:t>
      </w:r>
      <w:proofErr w:type="spellStart"/>
      <w:r w:rsidRPr="00CE7C2A">
        <w:rPr>
          <w:rFonts w:ascii="Times New Roman" w:hAnsi="Times New Roman" w:cs="Times New Roman"/>
          <w:sz w:val="28"/>
          <w:szCs w:val="28"/>
        </w:rPr>
        <w:t>Печенгского</w:t>
      </w:r>
      <w:proofErr w:type="spellEnd"/>
      <w:r w:rsidRPr="00CE7C2A">
        <w:rPr>
          <w:rFonts w:ascii="Times New Roman" w:hAnsi="Times New Roman" w:cs="Times New Roman"/>
          <w:sz w:val="28"/>
          <w:szCs w:val="28"/>
        </w:rPr>
        <w:t xml:space="preserve"> муниципального округа: </w:t>
      </w:r>
      <w:proofErr w:type="spellStart"/>
      <w:r w:rsidRPr="00CE7C2A">
        <w:rPr>
          <w:rFonts w:ascii="Times New Roman" w:hAnsi="Times New Roman" w:cs="Times New Roman"/>
          <w:sz w:val="28"/>
          <w:szCs w:val="28"/>
        </w:rPr>
        <w:t>п.г.т</w:t>
      </w:r>
      <w:proofErr w:type="spellEnd"/>
      <w:r w:rsidRPr="00CE7C2A">
        <w:rPr>
          <w:rFonts w:ascii="Times New Roman" w:hAnsi="Times New Roman" w:cs="Times New Roman"/>
          <w:sz w:val="28"/>
          <w:szCs w:val="28"/>
        </w:rPr>
        <w:t>. Никель, пр. Гвардейский, д. 13.</w:t>
      </w:r>
    </w:p>
    <w:p w:rsidR="00C14002" w:rsidRPr="007705C5" w:rsidRDefault="00C14002" w:rsidP="00C140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E59F0">
        <w:rPr>
          <w:rFonts w:ascii="Times New Roman" w:hAnsi="Times New Roman" w:cs="Times New Roman"/>
          <w:b/>
          <w:sz w:val="28"/>
          <w:szCs w:val="28"/>
        </w:rPr>
        <w:t>Дата</w:t>
      </w:r>
      <w:r w:rsidRPr="00F86352">
        <w:rPr>
          <w:rFonts w:ascii="Times New Roman" w:hAnsi="Times New Roman" w:cs="Times New Roman"/>
          <w:b/>
          <w:sz w:val="28"/>
          <w:szCs w:val="28"/>
        </w:rPr>
        <w:t xml:space="preserve">, время: </w:t>
      </w:r>
      <w:r w:rsidR="007D7058">
        <w:rPr>
          <w:rFonts w:ascii="Times New Roman" w:hAnsi="Times New Roman" w:cs="Times New Roman"/>
          <w:sz w:val="28"/>
          <w:szCs w:val="28"/>
        </w:rPr>
        <w:t>03.06</w:t>
      </w:r>
      <w:r w:rsidR="00F86352" w:rsidRPr="00F86352">
        <w:rPr>
          <w:rFonts w:ascii="Times New Roman" w:hAnsi="Times New Roman" w:cs="Times New Roman"/>
          <w:sz w:val="28"/>
          <w:szCs w:val="28"/>
        </w:rPr>
        <w:t>.2025</w:t>
      </w:r>
      <w:r w:rsidRPr="00F86352">
        <w:rPr>
          <w:rFonts w:ascii="Times New Roman" w:hAnsi="Times New Roman" w:cs="Times New Roman"/>
          <w:sz w:val="28"/>
          <w:szCs w:val="28"/>
        </w:rPr>
        <w:t>, 11 час. 00 мин.</w:t>
      </w:r>
    </w:p>
    <w:p w:rsidR="00C14002" w:rsidRPr="00CE7C2A" w:rsidRDefault="00C14002" w:rsidP="00C140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7C2A">
        <w:rPr>
          <w:rFonts w:ascii="Times New Roman" w:hAnsi="Times New Roman" w:cs="Times New Roman"/>
          <w:b/>
          <w:sz w:val="28"/>
          <w:szCs w:val="28"/>
        </w:rPr>
        <w:t xml:space="preserve">Порядок проведения аукциона: </w:t>
      </w:r>
    </w:p>
    <w:p w:rsidR="00C14002" w:rsidRPr="00CE7C2A" w:rsidRDefault="00C14002" w:rsidP="00C140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участия в аукционе (лично или через представителя) претендент обязан: </w:t>
      </w:r>
    </w:p>
    <w:p w:rsidR="00C14002" w:rsidRPr="00CE7C2A" w:rsidRDefault="00C14002" w:rsidP="000E59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внести задаток в порядке указанном в настоящем извещении о проведен</w:t>
      </w:r>
      <w:proofErr w:type="gramStart"/>
      <w:r w:rsidRPr="00CE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 ау</w:t>
      </w:r>
      <w:proofErr w:type="gramEnd"/>
      <w:r w:rsidRPr="00CE7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кциона;</w:t>
      </w:r>
    </w:p>
    <w:p w:rsidR="00C14002" w:rsidRPr="000E59F0" w:rsidRDefault="00C14002" w:rsidP="000E59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5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установленном порядке подать заявку по форме, указанной в приложении к настоящему извещению о проведен</w:t>
      </w:r>
      <w:proofErr w:type="gramStart"/>
      <w:r w:rsidRPr="000E5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 ау</w:t>
      </w:r>
      <w:proofErr w:type="gramEnd"/>
      <w:r w:rsidRPr="000E5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кциона. </w:t>
      </w:r>
    </w:p>
    <w:p w:rsidR="00C14002" w:rsidRPr="00CE7C2A" w:rsidRDefault="00C14002" w:rsidP="00C140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7C2A">
        <w:rPr>
          <w:rFonts w:ascii="Times New Roman" w:hAnsi="Times New Roman" w:cs="Times New Roman"/>
          <w:sz w:val="28"/>
          <w:szCs w:val="28"/>
        </w:rPr>
        <w:t>Представление документов, подтверждающих внесение задатка, признается заключением соглашения о задатке.</w:t>
      </w:r>
    </w:p>
    <w:p w:rsidR="00C14002" w:rsidRPr="00F86352" w:rsidRDefault="00C14002" w:rsidP="00C140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86352">
        <w:rPr>
          <w:rFonts w:ascii="Times New Roman" w:hAnsi="Times New Roman" w:cs="Times New Roman"/>
          <w:sz w:val="28"/>
          <w:szCs w:val="28"/>
        </w:rPr>
        <w:t xml:space="preserve">Организатор аукциона ведет протокол рассмотрения заявок на участие в аукционе. Заявитель, признанный участником аукциона, становится участником аукциона </w:t>
      </w:r>
      <w:proofErr w:type="gramStart"/>
      <w:r w:rsidRPr="00F86352">
        <w:rPr>
          <w:rFonts w:ascii="Times New Roman" w:hAnsi="Times New Roman" w:cs="Times New Roman"/>
          <w:sz w:val="28"/>
          <w:szCs w:val="28"/>
        </w:rPr>
        <w:t>с даты подписания</w:t>
      </w:r>
      <w:proofErr w:type="gramEnd"/>
      <w:r w:rsidRPr="00F86352">
        <w:rPr>
          <w:rFonts w:ascii="Times New Roman" w:hAnsi="Times New Roman" w:cs="Times New Roman"/>
          <w:sz w:val="28"/>
          <w:szCs w:val="28"/>
        </w:rPr>
        <w:t xml:space="preserve"> организатором аукциона протокола рассмотрения заявок. Протокол рассмотрения заявок на участие в аукционе </w:t>
      </w:r>
      <w:r w:rsidR="00844266" w:rsidRPr="00F86352">
        <w:rPr>
          <w:rFonts w:ascii="Times New Roman" w:hAnsi="Times New Roman" w:cs="Times New Roman"/>
          <w:sz w:val="28"/>
          <w:szCs w:val="28"/>
        </w:rPr>
        <w:t>составляется и подписывается организатором аукциона не позднее одного рабочего дня со дня проведения аукциона</w:t>
      </w:r>
      <w:r w:rsidRPr="00F86352">
        <w:rPr>
          <w:rFonts w:ascii="Times New Roman" w:hAnsi="Times New Roman" w:cs="Times New Roman"/>
          <w:sz w:val="28"/>
          <w:szCs w:val="28"/>
        </w:rPr>
        <w:t xml:space="preserve"> и размещается на официальном сайте </w:t>
      </w:r>
      <w:r w:rsidR="00844266" w:rsidRPr="00F86352">
        <w:rPr>
          <w:rFonts w:ascii="Times New Roman" w:hAnsi="Times New Roman" w:cs="Times New Roman"/>
          <w:sz w:val="28"/>
          <w:szCs w:val="28"/>
        </w:rPr>
        <w:t>в течение одного рабочего дня со дня подписания</w:t>
      </w:r>
      <w:r w:rsidRPr="00F86352">
        <w:rPr>
          <w:rFonts w:ascii="Times New Roman" w:hAnsi="Times New Roman" w:cs="Times New Roman"/>
          <w:sz w:val="28"/>
          <w:szCs w:val="28"/>
        </w:rPr>
        <w:t xml:space="preserve"> протокола.</w:t>
      </w:r>
    </w:p>
    <w:p w:rsidR="00C14002" w:rsidRPr="00F86352" w:rsidRDefault="00C14002" w:rsidP="00C140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352">
        <w:rPr>
          <w:rFonts w:ascii="Times New Roman" w:hAnsi="Times New Roman" w:cs="Times New Roman"/>
          <w:sz w:val="28"/>
          <w:szCs w:val="28"/>
        </w:rPr>
        <w:t>Заявителям, признанным участниками аукциона, и заявителям, не допущенным к участию в аукционе, организатор аукциона направляет уведомления о принятых в отношении них решениях не позднее дня, следующего после дня подписания протокола рассмотрения заявок.</w:t>
      </w:r>
    </w:p>
    <w:p w:rsidR="00095099" w:rsidRPr="00F86352" w:rsidRDefault="00095099" w:rsidP="00C140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352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F8635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86352">
        <w:rPr>
          <w:rFonts w:ascii="Times New Roman" w:hAnsi="Times New Roman" w:cs="Times New Roman"/>
          <w:sz w:val="28"/>
          <w:szCs w:val="28"/>
        </w:rPr>
        <w:t xml:space="preserve"> если по окончании срока подачи заявок на участие в аукционе не подано ни одной заявки на участие в аукционе, подана только одна заявка на участие в аукционе либо по результатам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заявителя, аукцион признается несостоявшимся.</w:t>
      </w:r>
    </w:p>
    <w:p w:rsidR="00C14002" w:rsidRPr="00F86352" w:rsidRDefault="00C14002" w:rsidP="00C140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86352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F8635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86352">
        <w:rPr>
          <w:rFonts w:ascii="Times New Roman" w:hAnsi="Times New Roman" w:cs="Times New Roman"/>
          <w:sz w:val="28"/>
          <w:szCs w:val="28"/>
        </w:rPr>
        <w:t xml:space="preserve"> если аукцион признан несостоявшимся и только один заявитель признан участником аукциона, уполномоченный орган в течение десяти дней со дня подписания протокола рассмотрения заявок обязан направить заявителю </w:t>
      </w:r>
      <w:r w:rsidR="00095099" w:rsidRPr="00F86352">
        <w:rPr>
          <w:rFonts w:ascii="Times New Roman" w:hAnsi="Times New Roman" w:cs="Times New Roman"/>
          <w:sz w:val="28"/>
          <w:szCs w:val="28"/>
        </w:rPr>
        <w:t>два</w:t>
      </w:r>
      <w:r w:rsidRPr="00F86352">
        <w:rPr>
          <w:rFonts w:ascii="Times New Roman" w:hAnsi="Times New Roman" w:cs="Times New Roman"/>
          <w:sz w:val="28"/>
          <w:szCs w:val="28"/>
        </w:rPr>
        <w:t xml:space="preserve"> экземпляра подписанного проекта договора </w:t>
      </w:r>
      <w:r w:rsidR="00CE7C2A" w:rsidRPr="00F86352">
        <w:rPr>
          <w:rFonts w:ascii="Times New Roman" w:hAnsi="Times New Roman" w:cs="Times New Roman"/>
          <w:sz w:val="28"/>
          <w:szCs w:val="28"/>
        </w:rPr>
        <w:t>аренды</w:t>
      </w:r>
      <w:r w:rsidRPr="00F86352">
        <w:rPr>
          <w:rFonts w:ascii="Times New Roman" w:hAnsi="Times New Roman" w:cs="Times New Roman"/>
          <w:sz w:val="28"/>
          <w:szCs w:val="28"/>
        </w:rPr>
        <w:t xml:space="preserve"> земельного участка. При этом </w:t>
      </w:r>
      <w:r w:rsidR="00095099" w:rsidRPr="00F86352">
        <w:rPr>
          <w:rFonts w:ascii="Times New Roman" w:hAnsi="Times New Roman" w:cs="Times New Roman"/>
          <w:sz w:val="28"/>
          <w:szCs w:val="28"/>
        </w:rPr>
        <w:t xml:space="preserve">размер ежегодной арендной платы или размер первого арендного платежа по </w:t>
      </w:r>
      <w:r w:rsidR="00095099" w:rsidRPr="00F86352">
        <w:rPr>
          <w:rFonts w:ascii="Times New Roman" w:hAnsi="Times New Roman" w:cs="Times New Roman"/>
          <w:sz w:val="28"/>
          <w:szCs w:val="28"/>
        </w:rPr>
        <w:lastRenderedPageBreak/>
        <w:t>договору аренды земельного участка определяется в размере, равном начальной цене предмета аукциона</w:t>
      </w:r>
    </w:p>
    <w:p w:rsidR="005C5BDE" w:rsidRPr="00F86352" w:rsidRDefault="005C5BDE" w:rsidP="00C140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 w:rsidRPr="00F86352">
        <w:rPr>
          <w:rFonts w:ascii="Times New Roman" w:hAnsi="Times New Roman" w:cs="Times New Roman"/>
          <w:sz w:val="28"/>
          <w:szCs w:val="28"/>
        </w:rPr>
        <w:t xml:space="preserve">Если единственная заявка на участие в аукционе соответствует указанным в извещении о проведении аукциона условиям и лицо, подавшее указанную заявку, соответствуют требованиям к участникам аукциона, указанным в извещении о проведении аукциона, уполномоченный орган </w:t>
      </w:r>
      <w:r w:rsidR="0036673F" w:rsidRPr="00F86352">
        <w:rPr>
          <w:rFonts w:ascii="Times New Roman" w:hAnsi="Times New Roman" w:cs="Times New Roman"/>
          <w:sz w:val="28"/>
          <w:szCs w:val="28"/>
        </w:rPr>
        <w:t>в течение десяти дней со дня рассмотрения указанной заявки обязан направить заявителю два экземпляра подписанного проекта договора аренды земельного участка.</w:t>
      </w:r>
      <w:proofErr w:type="gramEnd"/>
    </w:p>
    <w:p w:rsidR="00C14002" w:rsidRPr="00CE7C2A" w:rsidRDefault="00C14002" w:rsidP="00C140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352">
        <w:rPr>
          <w:rFonts w:ascii="Times New Roman" w:hAnsi="Times New Roman" w:cs="Times New Roman"/>
          <w:sz w:val="28"/>
          <w:szCs w:val="28"/>
        </w:rPr>
        <w:t>В ходе проведения аукциона участники аукциона подают</w:t>
      </w:r>
      <w:r w:rsidRPr="00CE7C2A">
        <w:rPr>
          <w:rFonts w:ascii="Times New Roman" w:hAnsi="Times New Roman" w:cs="Times New Roman"/>
          <w:sz w:val="28"/>
          <w:szCs w:val="28"/>
        </w:rPr>
        <w:t xml:space="preserve"> предложения о цене предмета аукциона в соответствии со следующими требованиями:</w:t>
      </w:r>
    </w:p>
    <w:p w:rsidR="00C14002" w:rsidRPr="00CE7C2A" w:rsidRDefault="00C14002" w:rsidP="00C140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7C2A">
        <w:rPr>
          <w:rFonts w:ascii="Times New Roman" w:hAnsi="Times New Roman" w:cs="Times New Roman"/>
          <w:sz w:val="28"/>
          <w:szCs w:val="28"/>
        </w:rPr>
        <w:t>1) предложение о цене предмета аукциона увеличивает текущее максимальное предложение о цене предмета аукциона на величину «шага аукциона»;</w:t>
      </w:r>
    </w:p>
    <w:p w:rsidR="00C14002" w:rsidRPr="009D5555" w:rsidRDefault="00C14002" w:rsidP="00C140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555">
        <w:rPr>
          <w:rFonts w:ascii="Times New Roman" w:hAnsi="Times New Roman" w:cs="Times New Roman"/>
          <w:sz w:val="28"/>
          <w:szCs w:val="28"/>
        </w:rPr>
        <w:t>2) 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:rsidR="00C14002" w:rsidRPr="009D5555" w:rsidRDefault="00C14002" w:rsidP="00C140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555">
        <w:rPr>
          <w:rFonts w:ascii="Times New Roman" w:hAnsi="Times New Roman" w:cs="Times New Roman"/>
          <w:sz w:val="28"/>
          <w:szCs w:val="28"/>
        </w:rPr>
        <w:t>Результаты аукциона оформляются протоколом, который составляет организатор аукциона. Протокол о результатах аукциона составляется в двух экземплярах, один из которых передается победителю аукциона, а второй остается у организатора аукциона.</w:t>
      </w:r>
    </w:p>
    <w:p w:rsidR="009D5555" w:rsidRPr="00D82D3E" w:rsidRDefault="00C14002" w:rsidP="009D55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2D3E">
        <w:rPr>
          <w:rFonts w:ascii="Times New Roman" w:hAnsi="Times New Roman" w:cs="Times New Roman"/>
          <w:sz w:val="28"/>
          <w:szCs w:val="28"/>
        </w:rPr>
        <w:t>Протокол о результатах аукциона размещается на официальном сайте в течение одного рабочего дня со дня подписания данного протокола.</w:t>
      </w:r>
    </w:p>
    <w:p w:rsidR="00C14002" w:rsidRPr="009D5555" w:rsidRDefault="00C14002" w:rsidP="009D55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555">
        <w:rPr>
          <w:rFonts w:ascii="Times New Roman" w:hAnsi="Times New Roman" w:cs="Times New Roman"/>
          <w:bCs/>
          <w:sz w:val="28"/>
          <w:szCs w:val="28"/>
        </w:rPr>
        <w:t>Победителем аукциона признается участник аукциона, предложивший наибольшую цену за земельный участок.</w:t>
      </w:r>
    </w:p>
    <w:p w:rsidR="00C14002" w:rsidRPr="009D5555" w:rsidRDefault="00C14002" w:rsidP="00C140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555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9D5555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9D5555">
        <w:rPr>
          <w:rFonts w:ascii="Times New Roman" w:hAnsi="Times New Roman" w:cs="Times New Roman"/>
          <w:sz w:val="28"/>
          <w:szCs w:val="28"/>
        </w:rPr>
        <w:t xml:space="preserve">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</w:t>
      </w:r>
    </w:p>
    <w:p w:rsidR="00C14002" w:rsidRPr="00F86352" w:rsidRDefault="00C14002" w:rsidP="00C140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352">
        <w:rPr>
          <w:rFonts w:ascii="Times New Roman" w:hAnsi="Times New Roman" w:cs="Times New Roman"/>
          <w:sz w:val="28"/>
          <w:szCs w:val="28"/>
        </w:rPr>
        <w:t xml:space="preserve">Уполномоченный орган направляет победителю аукциона или единственному принявшему участие в аукционе его участнику </w:t>
      </w:r>
      <w:r w:rsidR="00D82D3E" w:rsidRPr="00F86352">
        <w:rPr>
          <w:rFonts w:ascii="Times New Roman" w:hAnsi="Times New Roman" w:cs="Times New Roman"/>
          <w:sz w:val="28"/>
          <w:szCs w:val="28"/>
        </w:rPr>
        <w:t>два</w:t>
      </w:r>
      <w:r w:rsidRPr="00F86352">
        <w:rPr>
          <w:rFonts w:ascii="Times New Roman" w:hAnsi="Times New Roman" w:cs="Times New Roman"/>
          <w:sz w:val="28"/>
          <w:szCs w:val="28"/>
        </w:rPr>
        <w:t xml:space="preserve"> экземпляра подписанного проекта договора </w:t>
      </w:r>
      <w:r w:rsidR="009D5555" w:rsidRPr="00F86352">
        <w:rPr>
          <w:rFonts w:ascii="Times New Roman" w:hAnsi="Times New Roman" w:cs="Times New Roman"/>
          <w:sz w:val="28"/>
          <w:szCs w:val="28"/>
        </w:rPr>
        <w:t>аренды</w:t>
      </w:r>
      <w:r w:rsidRPr="00F86352">
        <w:rPr>
          <w:rFonts w:ascii="Times New Roman" w:hAnsi="Times New Roman" w:cs="Times New Roman"/>
          <w:sz w:val="28"/>
          <w:szCs w:val="28"/>
        </w:rPr>
        <w:t xml:space="preserve"> земельного участка в </w:t>
      </w:r>
      <w:r w:rsidR="00D82D3E" w:rsidRPr="00F86352">
        <w:rPr>
          <w:rFonts w:ascii="Times New Roman" w:hAnsi="Times New Roman" w:cs="Times New Roman"/>
          <w:sz w:val="28"/>
          <w:szCs w:val="28"/>
        </w:rPr>
        <w:t>пятидневный</w:t>
      </w:r>
      <w:r w:rsidRPr="00F86352">
        <w:rPr>
          <w:rFonts w:ascii="Times New Roman" w:hAnsi="Times New Roman" w:cs="Times New Roman"/>
          <w:sz w:val="28"/>
          <w:szCs w:val="28"/>
        </w:rPr>
        <w:t xml:space="preserve"> срок со дня составления протокола о результатах аукциона. </w:t>
      </w:r>
      <w:proofErr w:type="gramStart"/>
      <w:r w:rsidRPr="00F86352">
        <w:rPr>
          <w:rFonts w:ascii="Times New Roman" w:hAnsi="Times New Roman" w:cs="Times New Roman"/>
          <w:sz w:val="28"/>
          <w:szCs w:val="28"/>
        </w:rPr>
        <w:t xml:space="preserve">При этом договор </w:t>
      </w:r>
      <w:r w:rsidR="009D5555" w:rsidRPr="00F86352">
        <w:rPr>
          <w:rFonts w:ascii="Times New Roman" w:hAnsi="Times New Roman" w:cs="Times New Roman"/>
          <w:sz w:val="28"/>
          <w:szCs w:val="28"/>
        </w:rPr>
        <w:t>аренды</w:t>
      </w:r>
      <w:r w:rsidRPr="00F86352">
        <w:rPr>
          <w:rFonts w:ascii="Times New Roman" w:hAnsi="Times New Roman" w:cs="Times New Roman"/>
          <w:sz w:val="28"/>
          <w:szCs w:val="28"/>
        </w:rPr>
        <w:t xml:space="preserve">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 по начальной цене предмета аукциона.</w:t>
      </w:r>
      <w:proofErr w:type="gramEnd"/>
      <w:r w:rsidRPr="00F86352">
        <w:rPr>
          <w:rFonts w:ascii="Times New Roman" w:hAnsi="Times New Roman" w:cs="Times New Roman"/>
          <w:sz w:val="28"/>
          <w:szCs w:val="28"/>
        </w:rPr>
        <w:t xml:space="preserve"> Не допускается заключение указанного договора </w:t>
      </w:r>
      <w:proofErr w:type="gramStart"/>
      <w:r w:rsidRPr="00F86352">
        <w:rPr>
          <w:rFonts w:ascii="Times New Roman" w:hAnsi="Times New Roman" w:cs="Times New Roman"/>
          <w:sz w:val="28"/>
          <w:szCs w:val="28"/>
        </w:rPr>
        <w:t>ранее</w:t>
      </w:r>
      <w:proofErr w:type="gramEnd"/>
      <w:r w:rsidRPr="00F86352">
        <w:rPr>
          <w:rFonts w:ascii="Times New Roman" w:hAnsi="Times New Roman" w:cs="Times New Roman"/>
          <w:sz w:val="28"/>
          <w:szCs w:val="28"/>
        </w:rPr>
        <w:t xml:space="preserve"> чем через десять дней со дня размещения информации о результатах аукциона на официальном сайте.</w:t>
      </w:r>
    </w:p>
    <w:p w:rsidR="00C14002" w:rsidRPr="00F86352" w:rsidRDefault="00C14002" w:rsidP="00C140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352">
        <w:rPr>
          <w:rFonts w:ascii="Times New Roman" w:hAnsi="Times New Roman" w:cs="Times New Roman"/>
          <w:sz w:val="28"/>
          <w:szCs w:val="28"/>
        </w:rPr>
        <w:t xml:space="preserve">Не допускается заключение договора </w:t>
      </w:r>
      <w:r w:rsidR="009D5555" w:rsidRPr="00F86352">
        <w:rPr>
          <w:rFonts w:ascii="Times New Roman" w:hAnsi="Times New Roman" w:cs="Times New Roman"/>
          <w:sz w:val="28"/>
          <w:szCs w:val="28"/>
        </w:rPr>
        <w:t>аренды</w:t>
      </w:r>
      <w:r w:rsidRPr="00F86352">
        <w:rPr>
          <w:rFonts w:ascii="Times New Roman" w:hAnsi="Times New Roman" w:cs="Times New Roman"/>
          <w:sz w:val="28"/>
          <w:szCs w:val="28"/>
        </w:rPr>
        <w:t xml:space="preserve"> земельного участка, находящегося в муниципальной собственности, не соответствующих условиям, предусмотренным извещением о проведен</w:t>
      </w:r>
      <w:proofErr w:type="gramStart"/>
      <w:r w:rsidRPr="00F8635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86352">
        <w:rPr>
          <w:rFonts w:ascii="Times New Roman" w:hAnsi="Times New Roman" w:cs="Times New Roman"/>
          <w:sz w:val="28"/>
          <w:szCs w:val="28"/>
        </w:rPr>
        <w:t>кциона, а также сведениям, содержащимся в протоколе рассмотрения заявок на участие в аукционе, в случае, если аукцион признан несостоявшимся.</w:t>
      </w:r>
    </w:p>
    <w:p w:rsidR="00C14002" w:rsidRPr="00F86352" w:rsidRDefault="00C14002" w:rsidP="00C140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6352">
        <w:rPr>
          <w:rFonts w:ascii="Times New Roman" w:hAnsi="Times New Roman" w:cs="Times New Roman"/>
          <w:sz w:val="28"/>
          <w:szCs w:val="28"/>
        </w:rPr>
        <w:t xml:space="preserve">Если договор </w:t>
      </w:r>
      <w:r w:rsidR="009D5555" w:rsidRPr="00F86352">
        <w:rPr>
          <w:rFonts w:ascii="Times New Roman" w:hAnsi="Times New Roman" w:cs="Times New Roman"/>
          <w:sz w:val="28"/>
          <w:szCs w:val="28"/>
        </w:rPr>
        <w:t>аренды</w:t>
      </w:r>
      <w:r w:rsidRPr="00F86352">
        <w:rPr>
          <w:rFonts w:ascii="Times New Roman" w:hAnsi="Times New Roman" w:cs="Times New Roman"/>
          <w:sz w:val="28"/>
          <w:szCs w:val="28"/>
        </w:rPr>
        <w:t xml:space="preserve"> земельного участка в </w:t>
      </w:r>
      <w:r w:rsidR="00D82D3E" w:rsidRPr="00F86352">
        <w:rPr>
          <w:rFonts w:ascii="Times New Roman" w:hAnsi="Times New Roman" w:cs="Times New Roman"/>
          <w:sz w:val="28"/>
          <w:szCs w:val="28"/>
        </w:rPr>
        <w:t xml:space="preserve">течение десяти рабочих дней </w:t>
      </w:r>
      <w:r w:rsidRPr="00F86352">
        <w:rPr>
          <w:rFonts w:ascii="Times New Roman" w:hAnsi="Times New Roman" w:cs="Times New Roman"/>
          <w:sz w:val="28"/>
          <w:szCs w:val="28"/>
        </w:rPr>
        <w:t xml:space="preserve">со дня направления победителю аукциона проекта указанного договора не был им подписан и представлен в уполномоченный орган, </w:t>
      </w:r>
      <w:r w:rsidR="00D82D3E" w:rsidRPr="00F86352">
        <w:rPr>
          <w:rFonts w:ascii="Times New Roman" w:hAnsi="Times New Roman" w:cs="Times New Roman"/>
          <w:sz w:val="28"/>
          <w:szCs w:val="28"/>
        </w:rPr>
        <w:t>уполномоченный орган направляет указанны</w:t>
      </w:r>
      <w:r w:rsidR="00426F75" w:rsidRPr="00F86352">
        <w:rPr>
          <w:rFonts w:ascii="Times New Roman" w:hAnsi="Times New Roman" w:cs="Times New Roman"/>
          <w:sz w:val="28"/>
          <w:szCs w:val="28"/>
        </w:rPr>
        <w:t>й договор</w:t>
      </w:r>
      <w:r w:rsidR="00D82D3E" w:rsidRPr="00F86352">
        <w:rPr>
          <w:rFonts w:ascii="Times New Roman" w:hAnsi="Times New Roman" w:cs="Times New Roman"/>
          <w:sz w:val="28"/>
          <w:szCs w:val="28"/>
        </w:rPr>
        <w:t xml:space="preserve"> участнику аукциона, который сделал предпоследнее предложение о цене предмета аукциона, для их заключения по цене, предложенной таким участником аукциона</w:t>
      </w:r>
      <w:r w:rsidRPr="00F8635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14002" w:rsidRPr="00F86352" w:rsidRDefault="00C14002" w:rsidP="00C140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352">
        <w:rPr>
          <w:rFonts w:ascii="Times New Roman" w:hAnsi="Times New Roman" w:cs="Times New Roman"/>
          <w:sz w:val="28"/>
          <w:szCs w:val="28"/>
        </w:rPr>
        <w:lastRenderedPageBreak/>
        <w:t xml:space="preserve">В случае, если в течение </w:t>
      </w:r>
      <w:r w:rsidR="00426F75" w:rsidRPr="00F86352">
        <w:rPr>
          <w:rFonts w:ascii="Times New Roman" w:hAnsi="Times New Roman" w:cs="Times New Roman"/>
          <w:sz w:val="28"/>
          <w:szCs w:val="28"/>
        </w:rPr>
        <w:t>десяти рабочих</w:t>
      </w:r>
      <w:r w:rsidRPr="00F86352">
        <w:rPr>
          <w:rFonts w:ascii="Times New Roman" w:hAnsi="Times New Roman" w:cs="Times New Roman"/>
          <w:sz w:val="28"/>
          <w:szCs w:val="28"/>
        </w:rPr>
        <w:t xml:space="preserve"> дней со дня направления участнику аукциона, который сделал предпоследнее предложение о цене предмета аукциона, проекта договора </w:t>
      </w:r>
      <w:r w:rsidR="009D5555" w:rsidRPr="00F86352">
        <w:rPr>
          <w:rFonts w:ascii="Times New Roman" w:hAnsi="Times New Roman" w:cs="Times New Roman"/>
          <w:sz w:val="28"/>
          <w:szCs w:val="28"/>
        </w:rPr>
        <w:t>аренды</w:t>
      </w:r>
      <w:r w:rsidRPr="00F86352">
        <w:rPr>
          <w:rFonts w:ascii="Times New Roman" w:hAnsi="Times New Roman" w:cs="Times New Roman"/>
          <w:sz w:val="28"/>
          <w:szCs w:val="28"/>
        </w:rPr>
        <w:t xml:space="preserve"> земельного участка этот участник не представил в уполномоченный </w:t>
      </w:r>
      <w:proofErr w:type="gramStart"/>
      <w:r w:rsidRPr="00F86352">
        <w:rPr>
          <w:rFonts w:ascii="Times New Roman" w:hAnsi="Times New Roman" w:cs="Times New Roman"/>
          <w:sz w:val="28"/>
          <w:szCs w:val="28"/>
        </w:rPr>
        <w:t>орган</w:t>
      </w:r>
      <w:proofErr w:type="gramEnd"/>
      <w:r w:rsidRPr="00F86352">
        <w:rPr>
          <w:rFonts w:ascii="Times New Roman" w:hAnsi="Times New Roman" w:cs="Times New Roman"/>
          <w:sz w:val="28"/>
          <w:szCs w:val="28"/>
        </w:rPr>
        <w:t xml:space="preserve"> подписанный им договор, </w:t>
      </w:r>
      <w:r w:rsidR="00426F75" w:rsidRPr="00F86352"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Pr="00F86352">
        <w:rPr>
          <w:rFonts w:ascii="Times New Roman" w:hAnsi="Times New Roman" w:cs="Times New Roman"/>
          <w:sz w:val="28"/>
          <w:szCs w:val="28"/>
        </w:rPr>
        <w:t>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Федерации.</w:t>
      </w:r>
    </w:p>
    <w:p w:rsidR="00C14002" w:rsidRPr="00F86352" w:rsidRDefault="00C14002" w:rsidP="00C140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352">
        <w:rPr>
          <w:rFonts w:ascii="Times New Roman" w:hAnsi="Times New Roman" w:cs="Times New Roman"/>
          <w:b/>
          <w:sz w:val="28"/>
          <w:szCs w:val="28"/>
        </w:rPr>
        <w:t>4.</w:t>
      </w:r>
      <w:r w:rsidRPr="00F86352">
        <w:rPr>
          <w:rFonts w:ascii="Times New Roman" w:hAnsi="Times New Roman" w:cs="Times New Roman"/>
          <w:sz w:val="28"/>
          <w:szCs w:val="28"/>
        </w:rPr>
        <w:t xml:space="preserve"> </w:t>
      </w:r>
      <w:r w:rsidRPr="00F86352">
        <w:rPr>
          <w:rFonts w:ascii="Times New Roman" w:hAnsi="Times New Roman" w:cs="Times New Roman"/>
          <w:b/>
          <w:sz w:val="28"/>
          <w:szCs w:val="28"/>
        </w:rPr>
        <w:t>Предмет аукциона</w:t>
      </w:r>
      <w:r w:rsidRPr="00F86352">
        <w:rPr>
          <w:rFonts w:ascii="Times New Roman" w:hAnsi="Times New Roman" w:cs="Times New Roman"/>
          <w:sz w:val="28"/>
          <w:szCs w:val="28"/>
        </w:rPr>
        <w:t>:</w:t>
      </w:r>
    </w:p>
    <w:p w:rsidR="00C14002" w:rsidRPr="009D5555" w:rsidRDefault="00C14002" w:rsidP="00C1400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352">
        <w:rPr>
          <w:rFonts w:ascii="Times New Roman" w:hAnsi="Times New Roman" w:cs="Times New Roman"/>
          <w:b/>
          <w:sz w:val="28"/>
          <w:szCs w:val="28"/>
        </w:rPr>
        <w:t>Лот № 1</w:t>
      </w:r>
      <w:r w:rsidRPr="00F86352">
        <w:rPr>
          <w:rFonts w:ascii="Times New Roman" w:hAnsi="Times New Roman" w:cs="Times New Roman"/>
          <w:sz w:val="28"/>
          <w:szCs w:val="28"/>
        </w:rPr>
        <w:t>: земельный участок с кадастровым ном</w:t>
      </w:r>
      <w:r w:rsidRPr="009D5555">
        <w:rPr>
          <w:rFonts w:ascii="Times New Roman" w:hAnsi="Times New Roman" w:cs="Times New Roman"/>
          <w:sz w:val="28"/>
          <w:szCs w:val="28"/>
        </w:rPr>
        <w:t xml:space="preserve">ером </w:t>
      </w:r>
      <w:r w:rsidR="009D5555" w:rsidRPr="009D5555">
        <w:rPr>
          <w:rFonts w:ascii="Times New Roman" w:hAnsi="Times New Roman" w:cs="Times New Roman"/>
          <w:sz w:val="28"/>
          <w:szCs w:val="28"/>
        </w:rPr>
        <w:t>51:03:0060102:1919</w:t>
      </w:r>
      <w:r w:rsidRPr="009D5555"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9D5555" w:rsidRPr="009D5555">
        <w:rPr>
          <w:rFonts w:ascii="Times New Roman" w:hAnsi="Times New Roman" w:cs="Times New Roman"/>
          <w:sz w:val="28"/>
          <w:szCs w:val="28"/>
        </w:rPr>
        <w:t>741</w:t>
      </w:r>
      <w:r w:rsidRPr="009D55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5555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9D5555">
        <w:rPr>
          <w:rFonts w:ascii="Times New Roman" w:hAnsi="Times New Roman" w:cs="Times New Roman"/>
          <w:sz w:val="28"/>
          <w:szCs w:val="28"/>
        </w:rPr>
        <w:t xml:space="preserve">., разрешенным использованием: </w:t>
      </w:r>
      <w:r w:rsidRPr="00356FEC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строительства; категорией земель: зем</w:t>
      </w:r>
      <w:r w:rsidRPr="009D5555">
        <w:rPr>
          <w:rFonts w:ascii="Times New Roman" w:hAnsi="Times New Roman" w:cs="Times New Roman"/>
          <w:sz w:val="28"/>
          <w:szCs w:val="28"/>
        </w:rPr>
        <w:t xml:space="preserve">ли населенных пунктов, расположенный по адресу: </w:t>
      </w:r>
      <w:proofErr w:type="gramStart"/>
      <w:r w:rsidR="009D5555" w:rsidRPr="009D5555">
        <w:rPr>
          <w:rFonts w:ascii="Times New Roman" w:hAnsi="Times New Roman" w:cs="Times New Roman"/>
          <w:sz w:val="28"/>
          <w:szCs w:val="28"/>
        </w:rPr>
        <w:t>Мурманская</w:t>
      </w:r>
      <w:proofErr w:type="gramEnd"/>
      <w:r w:rsidR="009D5555" w:rsidRPr="009D5555">
        <w:rPr>
          <w:rFonts w:ascii="Times New Roman" w:hAnsi="Times New Roman" w:cs="Times New Roman"/>
          <w:sz w:val="28"/>
          <w:szCs w:val="28"/>
        </w:rPr>
        <w:t xml:space="preserve"> обл., МО </w:t>
      </w:r>
      <w:proofErr w:type="spellStart"/>
      <w:r w:rsidR="009D5555" w:rsidRPr="009D5555">
        <w:rPr>
          <w:rFonts w:ascii="Times New Roman" w:hAnsi="Times New Roman" w:cs="Times New Roman"/>
          <w:sz w:val="28"/>
          <w:szCs w:val="28"/>
        </w:rPr>
        <w:t>с.п</w:t>
      </w:r>
      <w:proofErr w:type="spellEnd"/>
      <w:r w:rsidR="009D5555" w:rsidRPr="009D555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D5555" w:rsidRPr="009D5555">
        <w:rPr>
          <w:rFonts w:ascii="Times New Roman" w:hAnsi="Times New Roman" w:cs="Times New Roman"/>
          <w:sz w:val="28"/>
          <w:szCs w:val="28"/>
        </w:rPr>
        <w:t>Корзуново</w:t>
      </w:r>
      <w:proofErr w:type="spellEnd"/>
      <w:r w:rsidR="009D5555" w:rsidRPr="009D55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5555" w:rsidRPr="009D5555">
        <w:rPr>
          <w:rFonts w:ascii="Times New Roman" w:hAnsi="Times New Roman" w:cs="Times New Roman"/>
          <w:sz w:val="28"/>
          <w:szCs w:val="28"/>
        </w:rPr>
        <w:t>Печенгского</w:t>
      </w:r>
      <w:proofErr w:type="spellEnd"/>
      <w:r w:rsidR="009D5555" w:rsidRPr="009D5555">
        <w:rPr>
          <w:rFonts w:ascii="Times New Roman" w:hAnsi="Times New Roman" w:cs="Times New Roman"/>
          <w:sz w:val="28"/>
          <w:szCs w:val="28"/>
        </w:rPr>
        <w:t xml:space="preserve"> р-на, </w:t>
      </w:r>
      <w:proofErr w:type="spellStart"/>
      <w:r w:rsidR="009D5555" w:rsidRPr="009D5555">
        <w:rPr>
          <w:rFonts w:ascii="Times New Roman" w:hAnsi="Times New Roman" w:cs="Times New Roman"/>
          <w:sz w:val="28"/>
          <w:szCs w:val="28"/>
        </w:rPr>
        <w:t>н.п</w:t>
      </w:r>
      <w:proofErr w:type="spellEnd"/>
      <w:r w:rsidR="009D5555" w:rsidRPr="009D555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D5555" w:rsidRPr="009D5555">
        <w:rPr>
          <w:rFonts w:ascii="Times New Roman" w:hAnsi="Times New Roman" w:cs="Times New Roman"/>
          <w:sz w:val="28"/>
          <w:szCs w:val="28"/>
        </w:rPr>
        <w:t>Корзуново</w:t>
      </w:r>
      <w:proofErr w:type="spellEnd"/>
      <w:r w:rsidRPr="009D5555">
        <w:rPr>
          <w:rFonts w:ascii="Times New Roman" w:hAnsi="Times New Roman" w:cs="Times New Roman"/>
          <w:sz w:val="28"/>
          <w:szCs w:val="28"/>
        </w:rPr>
        <w:t xml:space="preserve">, правообладатель: Муниципальное образование </w:t>
      </w:r>
      <w:proofErr w:type="spellStart"/>
      <w:r w:rsidRPr="009D5555">
        <w:rPr>
          <w:rFonts w:ascii="Times New Roman" w:hAnsi="Times New Roman" w:cs="Times New Roman"/>
          <w:sz w:val="28"/>
          <w:szCs w:val="28"/>
        </w:rPr>
        <w:t>Печенгский</w:t>
      </w:r>
      <w:proofErr w:type="spellEnd"/>
      <w:r w:rsidRPr="009D5555">
        <w:rPr>
          <w:rFonts w:ascii="Times New Roman" w:hAnsi="Times New Roman" w:cs="Times New Roman"/>
          <w:sz w:val="28"/>
          <w:szCs w:val="28"/>
        </w:rPr>
        <w:t xml:space="preserve"> муниципальный округ Мурманской области;</w:t>
      </w:r>
    </w:p>
    <w:p w:rsidR="00C14002" w:rsidRPr="00356FEC" w:rsidRDefault="00C14002" w:rsidP="00C140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56FEC">
        <w:rPr>
          <w:rFonts w:ascii="Times New Roman" w:hAnsi="Times New Roman" w:cs="Times New Roman"/>
          <w:sz w:val="28"/>
          <w:szCs w:val="28"/>
        </w:rPr>
        <w:t xml:space="preserve">Максимально и (или) минимально допустимые параметры разрешенного строительства объекта капитального строительства определяются в соответствии с проектной документацией и Генеральным планом муниципального образования </w:t>
      </w:r>
      <w:proofErr w:type="spellStart"/>
      <w:r w:rsidRPr="00356FEC">
        <w:rPr>
          <w:rFonts w:ascii="Times New Roman" w:hAnsi="Times New Roman" w:cs="Times New Roman"/>
          <w:sz w:val="28"/>
          <w:szCs w:val="28"/>
        </w:rPr>
        <w:t>Печенгский</w:t>
      </w:r>
      <w:proofErr w:type="spellEnd"/>
      <w:r w:rsidRPr="00356FEC">
        <w:rPr>
          <w:rFonts w:ascii="Times New Roman" w:hAnsi="Times New Roman" w:cs="Times New Roman"/>
          <w:sz w:val="28"/>
          <w:szCs w:val="28"/>
        </w:rPr>
        <w:t xml:space="preserve"> муниципальный округ Мурманской области, утвержденным приказом Министерства градостроительства и благоустройства Мурманской области от 26.12.2023 № 184 и </w:t>
      </w:r>
      <w:r w:rsidR="00356FEC" w:rsidRPr="00356FEC">
        <w:rPr>
          <w:rFonts w:ascii="Times New Roman" w:hAnsi="Times New Roman" w:cs="Times New Roman"/>
          <w:sz w:val="28"/>
          <w:szCs w:val="28"/>
        </w:rPr>
        <w:t xml:space="preserve">Правилами землепользования и застройки муниципального  образования </w:t>
      </w:r>
      <w:proofErr w:type="spellStart"/>
      <w:r w:rsidR="00356FEC" w:rsidRPr="00356FEC">
        <w:rPr>
          <w:rFonts w:ascii="Times New Roman" w:hAnsi="Times New Roman" w:cs="Times New Roman"/>
          <w:sz w:val="28"/>
          <w:szCs w:val="28"/>
        </w:rPr>
        <w:t>Печенгский</w:t>
      </w:r>
      <w:proofErr w:type="spellEnd"/>
      <w:r w:rsidR="00356FEC" w:rsidRPr="00356FEC">
        <w:rPr>
          <w:rFonts w:ascii="Times New Roman" w:hAnsi="Times New Roman" w:cs="Times New Roman"/>
          <w:sz w:val="28"/>
          <w:szCs w:val="28"/>
        </w:rPr>
        <w:t xml:space="preserve"> муниципальный округ Мурманской области, утвержденными приказом Министерства градостроительства и благоустройства Мурманской области от 24.12.2024</w:t>
      </w:r>
      <w:proofErr w:type="gramEnd"/>
      <w:r w:rsidR="00356FEC" w:rsidRPr="00356FEC">
        <w:rPr>
          <w:rFonts w:ascii="Times New Roman" w:hAnsi="Times New Roman" w:cs="Times New Roman"/>
          <w:sz w:val="28"/>
          <w:szCs w:val="28"/>
        </w:rPr>
        <w:t xml:space="preserve"> № 202</w:t>
      </w:r>
      <w:r w:rsidRPr="00356FEC">
        <w:rPr>
          <w:rFonts w:ascii="Times New Roman" w:hAnsi="Times New Roman" w:cs="Times New Roman"/>
          <w:sz w:val="28"/>
          <w:szCs w:val="28"/>
        </w:rPr>
        <w:t>.</w:t>
      </w:r>
    </w:p>
    <w:p w:rsidR="00C14002" w:rsidRPr="00A9408E" w:rsidRDefault="00C14002" w:rsidP="00C140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13090">
        <w:rPr>
          <w:rFonts w:ascii="Times New Roman" w:hAnsi="Times New Roman" w:cs="Times New Roman"/>
          <w:sz w:val="28"/>
          <w:szCs w:val="28"/>
        </w:rPr>
        <w:t xml:space="preserve">Технические условия подключения (технологического присоединения) объекта капитального строительства к сетям инженерно-технического обеспечения, предусматривающих предельную свободную мощность существующих сетей, о сроке действия технических условий, о плате за подключение (технологическое присоединение), максимальную нагрузку и сроки подключения объекта капитального строительства к сетям инженерно-технического обеспечения, в соответствии с ответами </w:t>
      </w:r>
      <w:proofErr w:type="spellStart"/>
      <w:r w:rsidRPr="00113090">
        <w:rPr>
          <w:rFonts w:ascii="Times New Roman" w:hAnsi="Times New Roman" w:cs="Times New Roman"/>
          <w:sz w:val="28"/>
          <w:szCs w:val="28"/>
        </w:rPr>
        <w:t>ресурсоснабжающих</w:t>
      </w:r>
      <w:proofErr w:type="spellEnd"/>
      <w:r w:rsidRPr="00113090">
        <w:rPr>
          <w:rFonts w:ascii="Times New Roman" w:hAnsi="Times New Roman" w:cs="Times New Roman"/>
          <w:sz w:val="28"/>
          <w:szCs w:val="28"/>
        </w:rPr>
        <w:t xml:space="preserve"> </w:t>
      </w:r>
      <w:r w:rsidRPr="00A9408E">
        <w:rPr>
          <w:rFonts w:ascii="Times New Roman" w:hAnsi="Times New Roman" w:cs="Times New Roman"/>
          <w:sz w:val="28"/>
          <w:szCs w:val="28"/>
        </w:rPr>
        <w:t>организаций (скан-образы размещены в составе извещения, размещенного на официальном сайте www.torgi.gov.ru).</w:t>
      </w:r>
      <w:proofErr w:type="gramEnd"/>
    </w:p>
    <w:p w:rsidR="00C14002" w:rsidRPr="00A9408E" w:rsidRDefault="00C14002" w:rsidP="00C140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4002" w:rsidRPr="00113090" w:rsidRDefault="00C14002" w:rsidP="00C140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3090">
        <w:rPr>
          <w:rFonts w:ascii="Times New Roman" w:hAnsi="Times New Roman" w:cs="Times New Roman"/>
          <w:b/>
          <w:sz w:val="28"/>
          <w:szCs w:val="28"/>
        </w:rPr>
        <w:t xml:space="preserve">5. Начальная цена предмета аукциона: </w:t>
      </w:r>
    </w:p>
    <w:p w:rsidR="00C14002" w:rsidRPr="00F16353" w:rsidRDefault="00C14002" w:rsidP="00C1400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353">
        <w:rPr>
          <w:rFonts w:ascii="Times New Roman" w:hAnsi="Times New Roman" w:cs="Times New Roman"/>
          <w:b/>
          <w:sz w:val="28"/>
          <w:szCs w:val="28"/>
        </w:rPr>
        <w:t>лот № 1</w:t>
      </w:r>
      <w:r w:rsidR="00F16353" w:rsidRPr="00F16353">
        <w:rPr>
          <w:rFonts w:ascii="Times New Roman" w:hAnsi="Times New Roman" w:cs="Times New Roman"/>
          <w:sz w:val="28"/>
          <w:szCs w:val="28"/>
        </w:rPr>
        <w:t xml:space="preserve"> – 683</w:t>
      </w:r>
      <w:r w:rsidRPr="00F16353">
        <w:rPr>
          <w:rFonts w:ascii="Times New Roman" w:hAnsi="Times New Roman" w:cs="Times New Roman"/>
          <w:sz w:val="28"/>
          <w:szCs w:val="28"/>
        </w:rPr>
        <w:t xml:space="preserve"> (ш</w:t>
      </w:r>
      <w:r w:rsidR="00F16353" w:rsidRPr="00F16353">
        <w:rPr>
          <w:rFonts w:ascii="Times New Roman" w:hAnsi="Times New Roman" w:cs="Times New Roman"/>
          <w:sz w:val="28"/>
          <w:szCs w:val="28"/>
        </w:rPr>
        <w:t>естьсот восемьдесят три) рубля</w:t>
      </w:r>
      <w:r w:rsidR="007705C5" w:rsidRPr="00F16353">
        <w:rPr>
          <w:rFonts w:ascii="Times New Roman" w:hAnsi="Times New Roman" w:cs="Times New Roman"/>
          <w:sz w:val="28"/>
          <w:szCs w:val="28"/>
        </w:rPr>
        <w:t xml:space="preserve"> </w:t>
      </w:r>
      <w:r w:rsidR="00F16353" w:rsidRPr="00F16353">
        <w:rPr>
          <w:rFonts w:ascii="Times New Roman" w:hAnsi="Times New Roman" w:cs="Times New Roman"/>
          <w:sz w:val="28"/>
          <w:szCs w:val="28"/>
        </w:rPr>
        <w:t>46</w:t>
      </w:r>
      <w:r w:rsidR="007705C5" w:rsidRPr="00F16353">
        <w:rPr>
          <w:rFonts w:ascii="Times New Roman" w:hAnsi="Times New Roman" w:cs="Times New Roman"/>
          <w:sz w:val="28"/>
          <w:szCs w:val="28"/>
        </w:rPr>
        <w:t xml:space="preserve"> копеек.</w:t>
      </w:r>
    </w:p>
    <w:p w:rsidR="00C14002" w:rsidRPr="00113090" w:rsidRDefault="00C14002" w:rsidP="00C1400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3090">
        <w:rPr>
          <w:rFonts w:ascii="Times New Roman" w:hAnsi="Times New Roman" w:cs="Times New Roman"/>
          <w:b/>
          <w:sz w:val="28"/>
          <w:szCs w:val="28"/>
        </w:rPr>
        <w:t>6. «Шаг аукциона»:</w:t>
      </w:r>
    </w:p>
    <w:p w:rsidR="00C14002" w:rsidRPr="00F16353" w:rsidRDefault="00C14002" w:rsidP="00C1400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353">
        <w:rPr>
          <w:rFonts w:ascii="Times New Roman" w:hAnsi="Times New Roman" w:cs="Times New Roman"/>
          <w:b/>
          <w:sz w:val="28"/>
          <w:szCs w:val="28"/>
        </w:rPr>
        <w:t>лот № 1</w:t>
      </w:r>
      <w:r w:rsidR="00F16353" w:rsidRPr="00F16353">
        <w:rPr>
          <w:rFonts w:ascii="Times New Roman" w:hAnsi="Times New Roman" w:cs="Times New Roman"/>
          <w:sz w:val="28"/>
          <w:szCs w:val="28"/>
        </w:rPr>
        <w:t xml:space="preserve"> – 20 (двадцать</w:t>
      </w:r>
      <w:r w:rsidR="007705C5" w:rsidRPr="00F16353">
        <w:rPr>
          <w:rFonts w:ascii="Times New Roman" w:hAnsi="Times New Roman" w:cs="Times New Roman"/>
          <w:sz w:val="28"/>
          <w:szCs w:val="28"/>
        </w:rPr>
        <w:t xml:space="preserve">) рублей </w:t>
      </w:r>
      <w:r w:rsidR="00F16353" w:rsidRPr="00F16353">
        <w:rPr>
          <w:rFonts w:ascii="Times New Roman" w:hAnsi="Times New Roman" w:cs="Times New Roman"/>
          <w:sz w:val="28"/>
          <w:szCs w:val="28"/>
        </w:rPr>
        <w:t>50</w:t>
      </w:r>
      <w:r w:rsidR="007705C5" w:rsidRPr="00F16353">
        <w:rPr>
          <w:rFonts w:ascii="Times New Roman" w:hAnsi="Times New Roman" w:cs="Times New Roman"/>
          <w:sz w:val="28"/>
          <w:szCs w:val="28"/>
        </w:rPr>
        <w:t xml:space="preserve"> копеек.</w:t>
      </w:r>
    </w:p>
    <w:p w:rsidR="00C14002" w:rsidRPr="00113090" w:rsidRDefault="00C14002" w:rsidP="00C1400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3090">
        <w:rPr>
          <w:rFonts w:ascii="Times New Roman" w:hAnsi="Times New Roman" w:cs="Times New Roman"/>
          <w:b/>
          <w:sz w:val="28"/>
          <w:szCs w:val="28"/>
        </w:rPr>
        <w:t>7. Форма заявки на участие в аукционе, порядок ее приема, адрес места ее приема, дата и временя начала и окончания приема заявок на участие в аукционе:</w:t>
      </w:r>
    </w:p>
    <w:p w:rsidR="00C14002" w:rsidRPr="00113090" w:rsidRDefault="00C14002" w:rsidP="00C140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090">
        <w:rPr>
          <w:rFonts w:ascii="Times New Roman" w:hAnsi="Times New Roman" w:cs="Times New Roman"/>
          <w:b/>
          <w:sz w:val="28"/>
          <w:szCs w:val="28"/>
        </w:rPr>
        <w:t>Форма заявки</w:t>
      </w:r>
      <w:r w:rsidRPr="00113090">
        <w:rPr>
          <w:rFonts w:ascii="Times New Roman" w:hAnsi="Times New Roman" w:cs="Times New Roman"/>
          <w:sz w:val="28"/>
          <w:szCs w:val="28"/>
        </w:rPr>
        <w:t xml:space="preserve"> приложена к настоящему извещению в приложении №1.</w:t>
      </w:r>
    </w:p>
    <w:p w:rsidR="00C14002" w:rsidRPr="00113090" w:rsidRDefault="00C14002" w:rsidP="00C140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3090">
        <w:rPr>
          <w:rFonts w:ascii="Times New Roman" w:hAnsi="Times New Roman" w:cs="Times New Roman"/>
          <w:b/>
          <w:sz w:val="28"/>
          <w:szCs w:val="28"/>
        </w:rPr>
        <w:t>Порядок приема заявки:</w:t>
      </w:r>
    </w:p>
    <w:p w:rsidR="00C14002" w:rsidRPr="00113090" w:rsidRDefault="00C14002" w:rsidP="00C1400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18"/>
          <w:lang w:eastAsia="ru-RU"/>
        </w:rPr>
      </w:pPr>
      <w:r w:rsidRPr="00113090">
        <w:rPr>
          <w:rFonts w:ascii="Times New Roman" w:eastAsia="Times New Roman" w:hAnsi="Times New Roman" w:cs="Times New Roman"/>
          <w:sz w:val="28"/>
          <w:szCs w:val="18"/>
          <w:lang w:eastAsia="ru-RU"/>
        </w:rPr>
        <w:t xml:space="preserve">Одно лицо может подать только одну заявку на участие в аукционе по одному лоту. </w:t>
      </w:r>
    </w:p>
    <w:p w:rsidR="00C14002" w:rsidRPr="00F16353" w:rsidRDefault="00C14002" w:rsidP="00C1400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43537"/>
          <w:sz w:val="28"/>
          <w:szCs w:val="18"/>
          <w:lang w:eastAsia="ru-RU"/>
        </w:rPr>
      </w:pPr>
      <w:r w:rsidRPr="00F16353">
        <w:rPr>
          <w:rFonts w:ascii="Times New Roman" w:eastAsia="Times New Roman" w:hAnsi="Times New Roman" w:cs="Times New Roman"/>
          <w:color w:val="343537"/>
          <w:sz w:val="28"/>
          <w:szCs w:val="18"/>
          <w:lang w:eastAsia="ru-RU"/>
        </w:rPr>
        <w:t>Если заявитель желает участвовать в аукционе по нескольким лотам, он подает заявку и все необходимые документы, а так же уплачивает задаток, по каждому лоту отдельно.</w:t>
      </w:r>
    </w:p>
    <w:p w:rsidR="00C14002" w:rsidRPr="00F16353" w:rsidRDefault="00C14002" w:rsidP="00C140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Заявки подаются, начиная с даты и времени начала приема заявок до даты и времени окончания приема заявок, указанных в настоящем извещении о проведен</w:t>
      </w:r>
      <w:proofErr w:type="gramStart"/>
      <w:r w:rsidRPr="00F1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 ау</w:t>
      </w:r>
      <w:proofErr w:type="gramEnd"/>
      <w:r w:rsidRPr="00F1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кциона.</w:t>
      </w:r>
    </w:p>
    <w:p w:rsidR="00C14002" w:rsidRPr="00F16353" w:rsidRDefault="00C14002" w:rsidP="00C140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Заявка на участие в аукционе, поступившая по истечении срока приема заявок, возвращается заявителю в день ее поступления.</w:t>
      </w:r>
    </w:p>
    <w:p w:rsidR="00C14002" w:rsidRPr="00F16353" w:rsidRDefault="00C14002" w:rsidP="00C140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</w:t>
      </w:r>
    </w:p>
    <w:p w:rsidR="00C14002" w:rsidRPr="00F16353" w:rsidRDefault="00C14002" w:rsidP="00C140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Заявитель не допускается к участию в аукционе в следующих случаях:</w:t>
      </w:r>
    </w:p>
    <w:p w:rsidR="00C14002" w:rsidRPr="00F16353" w:rsidRDefault="00C14002" w:rsidP="00C140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C14002" w:rsidRPr="00F16353" w:rsidRDefault="00C14002" w:rsidP="00C140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proofErr w:type="spellStart"/>
      <w:r w:rsidRPr="00F1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непоступление</w:t>
      </w:r>
      <w:proofErr w:type="spellEnd"/>
      <w:r w:rsidRPr="00F1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задатка на дату рассмотрения заявок на участие в аукционе;</w:t>
      </w:r>
    </w:p>
    <w:p w:rsidR="00C14002" w:rsidRPr="00F16353" w:rsidRDefault="00C14002" w:rsidP="00C140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подача заявки на участие в аукционе лицом, которое в соответствии с Земельным Кодексом Российской Федерации и другими федеральными законами не имеет права быть участником конкретного аукциона, покупателем земельного участка;</w:t>
      </w:r>
    </w:p>
    <w:p w:rsidR="00C14002" w:rsidRDefault="00C14002" w:rsidP="00C140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1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статьей 39.12 Земельного кодекса Российской Федерации реестре недобросовестных участников аукциона.</w:t>
      </w:r>
      <w:proofErr w:type="gramEnd"/>
    </w:p>
    <w:p w:rsidR="00F86352" w:rsidRPr="00F16353" w:rsidRDefault="00F86352" w:rsidP="00C140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14002" w:rsidRPr="00F86352" w:rsidRDefault="00C14002" w:rsidP="00C140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6353">
        <w:rPr>
          <w:rFonts w:ascii="Times New Roman" w:hAnsi="Times New Roman" w:cs="Times New Roman"/>
          <w:b/>
          <w:sz w:val="28"/>
          <w:szCs w:val="28"/>
        </w:rPr>
        <w:t xml:space="preserve">Дата и время начала приема заявок на участие в аукционе: </w:t>
      </w:r>
      <w:r w:rsidRPr="00F86352">
        <w:rPr>
          <w:rFonts w:ascii="Times New Roman" w:hAnsi="Times New Roman" w:cs="Times New Roman"/>
          <w:sz w:val="28"/>
          <w:szCs w:val="28"/>
        </w:rPr>
        <w:t xml:space="preserve">с 09.00 </w:t>
      </w:r>
      <w:r w:rsidR="00C13046">
        <w:rPr>
          <w:rFonts w:ascii="Times New Roman" w:hAnsi="Times New Roman" w:cs="Times New Roman"/>
          <w:sz w:val="28"/>
          <w:szCs w:val="28"/>
        </w:rPr>
        <w:t>29</w:t>
      </w:r>
      <w:r w:rsidR="00F86352" w:rsidRPr="00F86352">
        <w:rPr>
          <w:rFonts w:ascii="Times New Roman" w:hAnsi="Times New Roman" w:cs="Times New Roman"/>
          <w:sz w:val="28"/>
          <w:szCs w:val="28"/>
        </w:rPr>
        <w:t>.04.2025</w:t>
      </w:r>
      <w:r w:rsidRPr="00F86352">
        <w:rPr>
          <w:rFonts w:ascii="Times New Roman" w:hAnsi="Times New Roman" w:cs="Times New Roman"/>
          <w:sz w:val="28"/>
          <w:szCs w:val="28"/>
        </w:rPr>
        <w:t>.</w:t>
      </w:r>
    </w:p>
    <w:p w:rsidR="00C14002" w:rsidRDefault="00C14002" w:rsidP="00C140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6353">
        <w:rPr>
          <w:rFonts w:ascii="Times New Roman" w:hAnsi="Times New Roman" w:cs="Times New Roman"/>
          <w:b/>
          <w:sz w:val="28"/>
          <w:szCs w:val="28"/>
        </w:rPr>
        <w:t xml:space="preserve">Дата окончания приема заявок на участие в аукционе: </w:t>
      </w:r>
      <w:r w:rsidR="00944837">
        <w:rPr>
          <w:rFonts w:ascii="Times New Roman" w:hAnsi="Times New Roman" w:cs="Times New Roman"/>
          <w:b/>
          <w:sz w:val="28"/>
          <w:szCs w:val="28"/>
        </w:rPr>
        <w:t xml:space="preserve">до </w:t>
      </w:r>
      <w:r w:rsidR="00944837" w:rsidRPr="00944837">
        <w:rPr>
          <w:rFonts w:ascii="Times New Roman" w:hAnsi="Times New Roman" w:cs="Times New Roman"/>
          <w:b/>
          <w:sz w:val="28"/>
          <w:szCs w:val="28"/>
        </w:rPr>
        <w:t xml:space="preserve">16:00 </w:t>
      </w:r>
      <w:r w:rsidR="00C13046">
        <w:rPr>
          <w:rFonts w:ascii="Times New Roman" w:hAnsi="Times New Roman" w:cs="Times New Roman"/>
          <w:sz w:val="28"/>
          <w:szCs w:val="28"/>
        </w:rPr>
        <w:t>28</w:t>
      </w:r>
      <w:r w:rsidR="00944837" w:rsidRPr="00944837">
        <w:rPr>
          <w:rFonts w:ascii="Times New Roman" w:hAnsi="Times New Roman" w:cs="Times New Roman"/>
          <w:sz w:val="28"/>
          <w:szCs w:val="28"/>
        </w:rPr>
        <w:t>.05.2025</w:t>
      </w:r>
      <w:r w:rsidRPr="00944837">
        <w:rPr>
          <w:rFonts w:ascii="Times New Roman" w:hAnsi="Times New Roman" w:cs="Times New Roman"/>
          <w:sz w:val="28"/>
          <w:szCs w:val="28"/>
        </w:rPr>
        <w:t>.</w:t>
      </w:r>
    </w:p>
    <w:p w:rsidR="002E21C7" w:rsidRPr="007705C5" w:rsidRDefault="002E21C7" w:rsidP="00C140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2E21C7">
        <w:rPr>
          <w:rFonts w:ascii="Times New Roman" w:hAnsi="Times New Roman" w:cs="Times New Roman"/>
          <w:b/>
          <w:sz w:val="28"/>
          <w:szCs w:val="28"/>
        </w:rPr>
        <w:t>Дата рассмотрения заявок на участие в аукционе:</w:t>
      </w:r>
      <w:r>
        <w:rPr>
          <w:rFonts w:ascii="Times New Roman" w:hAnsi="Times New Roman" w:cs="Times New Roman"/>
          <w:sz w:val="28"/>
          <w:szCs w:val="28"/>
        </w:rPr>
        <w:t xml:space="preserve"> 29.05.2025.</w:t>
      </w:r>
    </w:p>
    <w:p w:rsidR="00C14002" w:rsidRDefault="00C14002" w:rsidP="00C140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6353">
        <w:rPr>
          <w:rFonts w:ascii="Times New Roman" w:hAnsi="Times New Roman" w:cs="Times New Roman"/>
          <w:b/>
          <w:sz w:val="28"/>
          <w:szCs w:val="28"/>
        </w:rPr>
        <w:t xml:space="preserve">Время и место приема заявок на участие в аукционе: </w:t>
      </w:r>
      <w:r w:rsidRPr="00A9408E">
        <w:rPr>
          <w:rFonts w:ascii="Times New Roman" w:hAnsi="Times New Roman" w:cs="Times New Roman"/>
          <w:sz w:val="28"/>
          <w:szCs w:val="28"/>
        </w:rPr>
        <w:t xml:space="preserve">Комитет по управлению имуществом администрации </w:t>
      </w:r>
      <w:proofErr w:type="spellStart"/>
      <w:r w:rsidRPr="00A9408E">
        <w:rPr>
          <w:rFonts w:ascii="Times New Roman" w:hAnsi="Times New Roman" w:cs="Times New Roman"/>
          <w:sz w:val="28"/>
          <w:szCs w:val="28"/>
        </w:rPr>
        <w:t>Печенгского</w:t>
      </w:r>
      <w:proofErr w:type="spellEnd"/>
      <w:r w:rsidRPr="00A9408E">
        <w:rPr>
          <w:rFonts w:ascii="Times New Roman" w:hAnsi="Times New Roman" w:cs="Times New Roman"/>
          <w:sz w:val="28"/>
          <w:szCs w:val="28"/>
        </w:rPr>
        <w:t xml:space="preserve"> муниципального округа: </w:t>
      </w:r>
      <w:proofErr w:type="spellStart"/>
      <w:r w:rsidRPr="00A9408E">
        <w:rPr>
          <w:rFonts w:ascii="Times New Roman" w:hAnsi="Times New Roman" w:cs="Times New Roman"/>
          <w:sz w:val="28"/>
          <w:szCs w:val="28"/>
        </w:rPr>
        <w:t>п.г.т</w:t>
      </w:r>
      <w:proofErr w:type="spellEnd"/>
      <w:r w:rsidRPr="00A9408E">
        <w:rPr>
          <w:rFonts w:ascii="Times New Roman" w:hAnsi="Times New Roman" w:cs="Times New Roman"/>
          <w:sz w:val="28"/>
          <w:szCs w:val="28"/>
        </w:rPr>
        <w:t>. Никель, пр. Гвардейский, д. 13</w:t>
      </w:r>
      <w:r w:rsidRPr="00746CD7">
        <w:rPr>
          <w:rFonts w:ascii="Times New Roman" w:hAnsi="Times New Roman" w:cs="Times New Roman"/>
          <w:sz w:val="28"/>
          <w:szCs w:val="28"/>
        </w:rPr>
        <w:t>, понедельник – пятница с 09.30 до 16.00, обед с 13.00 до 14.00.Т</w:t>
      </w:r>
      <w:r w:rsidR="00007A5D" w:rsidRPr="00746CD7">
        <w:rPr>
          <w:rFonts w:ascii="Times New Roman" w:hAnsi="Times New Roman" w:cs="Times New Roman"/>
          <w:sz w:val="28"/>
          <w:szCs w:val="28"/>
        </w:rPr>
        <w:t>елефон для справок (881554) 5-25-19</w:t>
      </w:r>
      <w:r w:rsidRPr="00746CD7">
        <w:rPr>
          <w:rFonts w:ascii="Times New Roman" w:hAnsi="Times New Roman" w:cs="Times New Roman"/>
          <w:sz w:val="28"/>
          <w:szCs w:val="28"/>
        </w:rPr>
        <w:t>.</w:t>
      </w:r>
    </w:p>
    <w:p w:rsidR="00746CD7" w:rsidRPr="00746CD7" w:rsidRDefault="00746CD7" w:rsidP="00746C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4A8">
        <w:rPr>
          <w:rFonts w:ascii="Times New Roman" w:hAnsi="Times New Roman" w:cs="Times New Roman"/>
          <w:sz w:val="28"/>
          <w:szCs w:val="28"/>
        </w:rPr>
        <w:t>Почтовым отправлением заявки направляются по адресу:</w:t>
      </w:r>
      <w:r w:rsidRPr="00B114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140A">
        <w:rPr>
          <w:rFonts w:ascii="Times New Roman" w:hAnsi="Times New Roman" w:cs="Times New Roman"/>
          <w:sz w:val="28"/>
          <w:szCs w:val="28"/>
        </w:rPr>
        <w:t>п.г.т</w:t>
      </w:r>
      <w:proofErr w:type="spellEnd"/>
      <w:r w:rsidRPr="0044140A">
        <w:rPr>
          <w:rFonts w:ascii="Times New Roman" w:hAnsi="Times New Roman" w:cs="Times New Roman"/>
          <w:sz w:val="28"/>
          <w:szCs w:val="28"/>
        </w:rPr>
        <w:t>. Никель, пр. Гвардейский, д. 13</w:t>
      </w:r>
      <w:r>
        <w:rPr>
          <w:rFonts w:ascii="Times New Roman" w:hAnsi="Times New Roman" w:cs="Times New Roman"/>
          <w:sz w:val="28"/>
          <w:szCs w:val="28"/>
        </w:rPr>
        <w:t xml:space="preserve"> – получатель «</w:t>
      </w:r>
      <w:r w:rsidRPr="0044140A">
        <w:rPr>
          <w:rFonts w:ascii="Times New Roman" w:hAnsi="Times New Roman" w:cs="Times New Roman"/>
          <w:sz w:val="28"/>
          <w:szCs w:val="28"/>
        </w:rPr>
        <w:t xml:space="preserve">Комитет по управлению имуществом администрации </w:t>
      </w:r>
      <w:proofErr w:type="spellStart"/>
      <w:r w:rsidRPr="0044140A">
        <w:rPr>
          <w:rFonts w:ascii="Times New Roman" w:hAnsi="Times New Roman" w:cs="Times New Roman"/>
          <w:sz w:val="28"/>
          <w:szCs w:val="28"/>
        </w:rPr>
        <w:t>Печенгского</w:t>
      </w:r>
      <w:proofErr w:type="spellEnd"/>
      <w:r w:rsidRPr="0044140A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>
        <w:rPr>
          <w:rFonts w:ascii="Times New Roman" w:hAnsi="Times New Roman" w:cs="Times New Roman"/>
          <w:sz w:val="28"/>
          <w:szCs w:val="28"/>
        </w:rPr>
        <w:t>». В случае подачи Заявки Заявителем посредством почтовой связи, риск несвоевременного ее поступления Организатору аукциона несет Заявитель.</w:t>
      </w:r>
    </w:p>
    <w:p w:rsidR="00C14002" w:rsidRPr="00F16353" w:rsidRDefault="00C14002" w:rsidP="00C140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6CD7">
        <w:rPr>
          <w:rFonts w:ascii="Times New Roman" w:hAnsi="Times New Roman" w:cs="Times New Roman"/>
          <w:b/>
          <w:sz w:val="28"/>
          <w:szCs w:val="28"/>
        </w:rPr>
        <w:t>8. Размер задатка, порядок его внесения</w:t>
      </w:r>
      <w:r w:rsidRPr="00F16353">
        <w:rPr>
          <w:rFonts w:ascii="Times New Roman" w:hAnsi="Times New Roman" w:cs="Times New Roman"/>
          <w:b/>
          <w:sz w:val="28"/>
          <w:szCs w:val="28"/>
        </w:rPr>
        <w:t xml:space="preserve"> участниками аукциона и возврат задатка, банковские реквизиты счета для перечисления задатка:</w:t>
      </w:r>
    </w:p>
    <w:p w:rsidR="00C14002" w:rsidRPr="00F16353" w:rsidRDefault="00C14002" w:rsidP="00C1400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353">
        <w:rPr>
          <w:rFonts w:ascii="Times New Roman" w:hAnsi="Times New Roman" w:cs="Times New Roman"/>
          <w:b/>
          <w:sz w:val="28"/>
          <w:szCs w:val="28"/>
        </w:rPr>
        <w:t>лот № 1</w:t>
      </w:r>
      <w:r w:rsidR="00F16353" w:rsidRPr="00F16353">
        <w:rPr>
          <w:rFonts w:ascii="Times New Roman" w:hAnsi="Times New Roman" w:cs="Times New Roman"/>
          <w:sz w:val="28"/>
          <w:szCs w:val="28"/>
        </w:rPr>
        <w:t xml:space="preserve"> – 683 (шестьсот восемьдесят три</w:t>
      </w:r>
      <w:r w:rsidRPr="00F16353">
        <w:rPr>
          <w:rFonts w:ascii="Times New Roman" w:hAnsi="Times New Roman" w:cs="Times New Roman"/>
          <w:sz w:val="28"/>
          <w:szCs w:val="28"/>
        </w:rPr>
        <w:t xml:space="preserve">) рубля </w:t>
      </w:r>
      <w:r w:rsidR="00F16353" w:rsidRPr="00F16353">
        <w:rPr>
          <w:rFonts w:ascii="Times New Roman" w:hAnsi="Times New Roman" w:cs="Times New Roman"/>
          <w:sz w:val="28"/>
          <w:szCs w:val="28"/>
        </w:rPr>
        <w:t>46 копеек</w:t>
      </w:r>
      <w:r w:rsidRPr="00F16353">
        <w:rPr>
          <w:rFonts w:ascii="Times New Roman" w:hAnsi="Times New Roman" w:cs="Times New Roman"/>
          <w:sz w:val="28"/>
          <w:szCs w:val="28"/>
        </w:rPr>
        <w:t>;</w:t>
      </w:r>
    </w:p>
    <w:p w:rsidR="00C14002" w:rsidRPr="004E223C" w:rsidRDefault="00C14002" w:rsidP="00C140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223C">
        <w:rPr>
          <w:rFonts w:ascii="Times New Roman" w:hAnsi="Times New Roman" w:cs="Times New Roman"/>
          <w:b/>
          <w:sz w:val="28"/>
          <w:szCs w:val="28"/>
        </w:rPr>
        <w:t>Банковские реквизиты счета для перечисления задатка:</w:t>
      </w:r>
    </w:p>
    <w:p w:rsidR="00C14002" w:rsidRPr="00746CD7" w:rsidRDefault="00C14002" w:rsidP="00C140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6CD7">
        <w:rPr>
          <w:rFonts w:ascii="Times New Roman" w:hAnsi="Times New Roman" w:cs="Times New Roman"/>
          <w:sz w:val="28"/>
          <w:szCs w:val="28"/>
        </w:rPr>
        <w:t>ИНН 5105013736, КПП 510501001,</w:t>
      </w:r>
    </w:p>
    <w:p w:rsidR="00C14002" w:rsidRPr="00746CD7" w:rsidRDefault="00C14002" w:rsidP="00C140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6CD7">
        <w:rPr>
          <w:rFonts w:ascii="Times New Roman" w:hAnsi="Times New Roman" w:cs="Times New Roman"/>
          <w:sz w:val="28"/>
          <w:szCs w:val="28"/>
        </w:rPr>
        <w:t xml:space="preserve">УФК по Мурманской области (Комитет по управлению имуществом администрации </w:t>
      </w:r>
      <w:proofErr w:type="spellStart"/>
      <w:r w:rsidRPr="00746CD7">
        <w:rPr>
          <w:rFonts w:ascii="Times New Roman" w:hAnsi="Times New Roman" w:cs="Times New Roman"/>
          <w:sz w:val="28"/>
          <w:szCs w:val="28"/>
        </w:rPr>
        <w:t>Печенгского</w:t>
      </w:r>
      <w:proofErr w:type="spellEnd"/>
      <w:r w:rsidRPr="00746CD7">
        <w:rPr>
          <w:rFonts w:ascii="Times New Roman" w:hAnsi="Times New Roman" w:cs="Times New Roman"/>
          <w:sz w:val="28"/>
          <w:szCs w:val="28"/>
        </w:rPr>
        <w:t xml:space="preserve"> муниципального округа </w:t>
      </w:r>
      <w:proofErr w:type="gramStart"/>
      <w:r w:rsidRPr="00746CD7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746CD7">
        <w:rPr>
          <w:rFonts w:ascii="Times New Roman" w:hAnsi="Times New Roman" w:cs="Times New Roman"/>
          <w:sz w:val="28"/>
          <w:szCs w:val="28"/>
        </w:rPr>
        <w:t>/с 05493D50420)</w:t>
      </w:r>
    </w:p>
    <w:p w:rsidR="00C14002" w:rsidRPr="00746CD7" w:rsidRDefault="00C14002" w:rsidP="00C140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6CD7">
        <w:rPr>
          <w:rFonts w:ascii="Times New Roman" w:hAnsi="Times New Roman" w:cs="Times New Roman"/>
          <w:sz w:val="28"/>
          <w:szCs w:val="28"/>
        </w:rPr>
        <w:t>Расчетный счет 03232643475150004900, БИК 014705901;</w:t>
      </w:r>
    </w:p>
    <w:p w:rsidR="00C14002" w:rsidRPr="00746CD7" w:rsidRDefault="00C14002" w:rsidP="00C140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6CD7">
        <w:rPr>
          <w:rFonts w:ascii="Times New Roman" w:hAnsi="Times New Roman" w:cs="Times New Roman"/>
          <w:sz w:val="28"/>
          <w:szCs w:val="28"/>
        </w:rPr>
        <w:t>ОТДЕЛЕНИЕ МУРМАНСК БАНКА РОССИИ// УФК по Мурманской области г. Мурманск</w:t>
      </w:r>
    </w:p>
    <w:p w:rsidR="00C14002" w:rsidRPr="00746CD7" w:rsidRDefault="00C14002" w:rsidP="00C140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6CD7">
        <w:rPr>
          <w:rFonts w:ascii="Times New Roman" w:hAnsi="Times New Roman" w:cs="Times New Roman"/>
          <w:sz w:val="28"/>
          <w:szCs w:val="28"/>
        </w:rPr>
        <w:t>Кор. Счет 40102810745370000041</w:t>
      </w:r>
    </w:p>
    <w:p w:rsidR="00C14002" w:rsidRPr="00746CD7" w:rsidRDefault="00C14002" w:rsidP="00C140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6CD7">
        <w:rPr>
          <w:rFonts w:ascii="Times New Roman" w:hAnsi="Times New Roman" w:cs="Times New Roman"/>
          <w:sz w:val="28"/>
          <w:szCs w:val="28"/>
        </w:rPr>
        <w:t>ОКТМО 47515000.</w:t>
      </w:r>
    </w:p>
    <w:p w:rsidR="00C14002" w:rsidRPr="00F16353" w:rsidRDefault="00C14002" w:rsidP="00C140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6353">
        <w:rPr>
          <w:rFonts w:ascii="Times New Roman" w:hAnsi="Times New Roman" w:cs="Times New Roman"/>
          <w:sz w:val="28"/>
          <w:szCs w:val="28"/>
        </w:rPr>
        <w:t xml:space="preserve">Назначение платежа: задаток для участия в аукционе на право заключения договора </w:t>
      </w:r>
      <w:r w:rsidR="00746CD7">
        <w:rPr>
          <w:rFonts w:ascii="Times New Roman" w:hAnsi="Times New Roman" w:cs="Times New Roman"/>
          <w:sz w:val="28"/>
          <w:szCs w:val="28"/>
        </w:rPr>
        <w:t>аренды</w:t>
      </w:r>
      <w:r w:rsidRPr="00F16353">
        <w:rPr>
          <w:rFonts w:ascii="Times New Roman" w:hAnsi="Times New Roman" w:cs="Times New Roman"/>
          <w:sz w:val="28"/>
          <w:szCs w:val="28"/>
        </w:rPr>
        <w:t xml:space="preserve"> земельного участка с КН 51:__:_______________:____</w:t>
      </w:r>
    </w:p>
    <w:p w:rsidR="00C14002" w:rsidRPr="00351966" w:rsidRDefault="00C14002" w:rsidP="00C140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1966">
        <w:rPr>
          <w:rFonts w:ascii="Times New Roman" w:hAnsi="Times New Roman" w:cs="Times New Roman"/>
          <w:bCs/>
          <w:sz w:val="28"/>
          <w:szCs w:val="28"/>
        </w:rPr>
        <w:t>Организатор аукциона обязан вернуть заявителю, не допущенному к участию в аукционе, внесенный им задаток в течение трех рабочих дней со дня оформления протокола приема заявок на участие в аукционе.</w:t>
      </w:r>
    </w:p>
    <w:p w:rsidR="00C14002" w:rsidRPr="00381761" w:rsidRDefault="00C14002" w:rsidP="00C140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6677F">
        <w:rPr>
          <w:rFonts w:ascii="Times New Roman" w:hAnsi="Times New Roman" w:cs="Times New Roman"/>
          <w:bCs/>
          <w:sz w:val="28"/>
          <w:szCs w:val="28"/>
        </w:rPr>
        <w:lastRenderedPageBreak/>
        <w:t>Организатор аукциона обязан возвратить заявителю внесенный им задаток в 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351966" w:rsidRPr="00746CD7" w:rsidRDefault="00351966" w:rsidP="00C140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6CD7">
        <w:rPr>
          <w:rFonts w:ascii="Times New Roman" w:hAnsi="Times New Roman" w:cs="Times New Roman"/>
          <w:bCs/>
          <w:sz w:val="28"/>
          <w:szCs w:val="28"/>
        </w:rPr>
        <w:t>В течение трех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нем, за исключением участника аукциона, который сделал предпоследнее предложение о цене предмета аукциона. Задаток, внесенный таким участником, возвращается ему в течение трех дней со дня подписания договора купли-продажи или договора аренды земельного участка победителем аукциона.</w:t>
      </w:r>
    </w:p>
    <w:p w:rsidR="00007A5D" w:rsidRPr="00007A5D" w:rsidRDefault="00007A5D" w:rsidP="00C140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6CD7">
        <w:rPr>
          <w:rFonts w:ascii="Times New Roman" w:hAnsi="Times New Roman" w:cs="Times New Roman"/>
          <w:bCs/>
          <w:sz w:val="28"/>
          <w:szCs w:val="28"/>
        </w:rPr>
        <w:t>Задаток, внесенный лицом, признанным победителем аукциона, задаток, внесенный иным лицом, с которым договор аренды земельного участка заключается в соответствии с пунктом 13, 14, 20 или 25 статьи 39.12 Земельного кодекса РФ, засчитываются в счет арендной платы за него. Задатки, внесенные этими лицами, не заключившими в установленном порядке договор аренды земельного участка вследствие уклонения от заключения указанного договора, не возвращаются.</w:t>
      </w:r>
    </w:p>
    <w:p w:rsidR="00C14002" w:rsidRPr="00007A5D" w:rsidRDefault="00C14002" w:rsidP="00C14002">
      <w:pPr>
        <w:rPr>
          <w:rFonts w:ascii="Times New Roman" w:hAnsi="Times New Roman" w:cs="Times New Roman"/>
          <w:bCs/>
          <w:sz w:val="28"/>
          <w:szCs w:val="28"/>
        </w:rPr>
      </w:pPr>
    </w:p>
    <w:p w:rsidR="00C14002" w:rsidRPr="00007A5D" w:rsidRDefault="00C14002" w:rsidP="00C14002">
      <w:pPr>
        <w:rPr>
          <w:rFonts w:ascii="Times New Roman" w:hAnsi="Times New Roman" w:cs="Times New Roman"/>
          <w:bCs/>
          <w:sz w:val="28"/>
          <w:szCs w:val="28"/>
        </w:rPr>
      </w:pPr>
    </w:p>
    <w:p w:rsidR="00C14002" w:rsidRPr="00C14002" w:rsidRDefault="00C14002" w:rsidP="00C14002">
      <w:pPr>
        <w:rPr>
          <w:rFonts w:ascii="Times New Roman" w:hAnsi="Times New Roman" w:cs="Times New Roman"/>
          <w:bCs/>
          <w:sz w:val="28"/>
          <w:szCs w:val="28"/>
        </w:rPr>
      </w:pPr>
    </w:p>
    <w:p w:rsidR="00C14002" w:rsidRPr="00C14002" w:rsidRDefault="00C14002" w:rsidP="00C14002">
      <w:pPr>
        <w:rPr>
          <w:rFonts w:ascii="Times New Roman" w:hAnsi="Times New Roman" w:cs="Times New Roman"/>
          <w:bCs/>
          <w:sz w:val="28"/>
          <w:szCs w:val="28"/>
        </w:rPr>
      </w:pPr>
    </w:p>
    <w:p w:rsidR="00C14002" w:rsidRPr="00C14002" w:rsidRDefault="00C14002" w:rsidP="00C14002">
      <w:pPr>
        <w:rPr>
          <w:rFonts w:ascii="Times New Roman" w:hAnsi="Times New Roman" w:cs="Times New Roman"/>
          <w:bCs/>
          <w:sz w:val="28"/>
          <w:szCs w:val="28"/>
        </w:rPr>
      </w:pPr>
    </w:p>
    <w:p w:rsidR="00C14002" w:rsidRPr="00C14002" w:rsidRDefault="00C14002" w:rsidP="00C14002">
      <w:pPr>
        <w:rPr>
          <w:rFonts w:ascii="Times New Roman" w:hAnsi="Times New Roman" w:cs="Times New Roman"/>
          <w:bCs/>
          <w:sz w:val="28"/>
          <w:szCs w:val="28"/>
        </w:rPr>
      </w:pPr>
    </w:p>
    <w:p w:rsidR="00C14002" w:rsidRPr="00C14002" w:rsidRDefault="00C14002" w:rsidP="00C14002">
      <w:pPr>
        <w:rPr>
          <w:rFonts w:ascii="Times New Roman" w:hAnsi="Times New Roman" w:cs="Times New Roman"/>
          <w:bCs/>
          <w:sz w:val="28"/>
          <w:szCs w:val="28"/>
        </w:rPr>
      </w:pPr>
    </w:p>
    <w:p w:rsidR="00C14002" w:rsidRPr="00C14002" w:rsidRDefault="00C14002" w:rsidP="00C14002">
      <w:pPr>
        <w:rPr>
          <w:rFonts w:ascii="Times New Roman" w:hAnsi="Times New Roman" w:cs="Times New Roman"/>
          <w:bCs/>
          <w:sz w:val="28"/>
          <w:szCs w:val="28"/>
        </w:rPr>
      </w:pPr>
    </w:p>
    <w:p w:rsidR="00C14002" w:rsidRPr="00C14002" w:rsidRDefault="00C14002" w:rsidP="00C14002">
      <w:pPr>
        <w:rPr>
          <w:rFonts w:ascii="Times New Roman" w:hAnsi="Times New Roman" w:cs="Times New Roman"/>
          <w:bCs/>
          <w:sz w:val="28"/>
          <w:szCs w:val="28"/>
        </w:rPr>
      </w:pPr>
    </w:p>
    <w:p w:rsidR="00C14002" w:rsidRPr="00C14002" w:rsidRDefault="00C14002" w:rsidP="00C14002">
      <w:pPr>
        <w:rPr>
          <w:rFonts w:ascii="Times New Roman" w:hAnsi="Times New Roman" w:cs="Times New Roman"/>
          <w:bCs/>
          <w:sz w:val="28"/>
          <w:szCs w:val="28"/>
        </w:rPr>
      </w:pPr>
    </w:p>
    <w:p w:rsidR="00C14002" w:rsidRPr="00C14002" w:rsidRDefault="00C14002" w:rsidP="00C14002">
      <w:pPr>
        <w:rPr>
          <w:rFonts w:ascii="Times New Roman" w:hAnsi="Times New Roman" w:cs="Times New Roman"/>
          <w:bCs/>
          <w:sz w:val="28"/>
          <w:szCs w:val="28"/>
        </w:rPr>
      </w:pPr>
    </w:p>
    <w:p w:rsidR="00C14002" w:rsidRPr="00C14002" w:rsidRDefault="00C14002" w:rsidP="00C14002">
      <w:pPr>
        <w:rPr>
          <w:rFonts w:ascii="Times New Roman" w:hAnsi="Times New Roman" w:cs="Times New Roman"/>
          <w:bCs/>
          <w:sz w:val="28"/>
          <w:szCs w:val="28"/>
        </w:rPr>
      </w:pPr>
    </w:p>
    <w:p w:rsidR="004B452D" w:rsidRDefault="004B452D" w:rsidP="00E20B5B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B452D" w:rsidSect="002E79B9">
      <w:pgSz w:w="11906" w:h="16838"/>
      <w:pgMar w:top="425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A23BF3"/>
    <w:multiLevelType w:val="hybridMultilevel"/>
    <w:tmpl w:val="1E480F5A"/>
    <w:lvl w:ilvl="0" w:tplc="EC40E0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EDA3AC3"/>
    <w:multiLevelType w:val="hybridMultilevel"/>
    <w:tmpl w:val="85F6BE9E"/>
    <w:lvl w:ilvl="0" w:tplc="2BE079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31C1CD9"/>
    <w:multiLevelType w:val="hybridMultilevel"/>
    <w:tmpl w:val="529A75EC"/>
    <w:lvl w:ilvl="0" w:tplc="2260008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455194A"/>
    <w:multiLevelType w:val="hybridMultilevel"/>
    <w:tmpl w:val="AFF4BC06"/>
    <w:lvl w:ilvl="0" w:tplc="27D6A3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83A4808"/>
    <w:multiLevelType w:val="hybridMultilevel"/>
    <w:tmpl w:val="98662B54"/>
    <w:lvl w:ilvl="0" w:tplc="9CFAD2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5D0"/>
    <w:rsid w:val="00007A5D"/>
    <w:rsid w:val="00017C44"/>
    <w:rsid w:val="00020AB4"/>
    <w:rsid w:val="00021771"/>
    <w:rsid w:val="000440B1"/>
    <w:rsid w:val="0005055D"/>
    <w:rsid w:val="00062081"/>
    <w:rsid w:val="00066130"/>
    <w:rsid w:val="00086601"/>
    <w:rsid w:val="00095099"/>
    <w:rsid w:val="000957F6"/>
    <w:rsid w:val="000B0CDE"/>
    <w:rsid w:val="000B30B2"/>
    <w:rsid w:val="000B35AD"/>
    <w:rsid w:val="000D1575"/>
    <w:rsid w:val="000D1734"/>
    <w:rsid w:val="000E59F0"/>
    <w:rsid w:val="000F532E"/>
    <w:rsid w:val="001013FE"/>
    <w:rsid w:val="00113090"/>
    <w:rsid w:val="00117AF5"/>
    <w:rsid w:val="00123C93"/>
    <w:rsid w:val="00130BBA"/>
    <w:rsid w:val="00155539"/>
    <w:rsid w:val="001766AC"/>
    <w:rsid w:val="00180173"/>
    <w:rsid w:val="00190D3E"/>
    <w:rsid w:val="001D2C55"/>
    <w:rsid w:val="001D69E2"/>
    <w:rsid w:val="0025260D"/>
    <w:rsid w:val="00253D6C"/>
    <w:rsid w:val="00273957"/>
    <w:rsid w:val="00285CAB"/>
    <w:rsid w:val="002970DD"/>
    <w:rsid w:val="002A05B5"/>
    <w:rsid w:val="002C04FD"/>
    <w:rsid w:val="002D7956"/>
    <w:rsid w:val="002E21C7"/>
    <w:rsid w:val="002E79B9"/>
    <w:rsid w:val="002E7C4E"/>
    <w:rsid w:val="003464D7"/>
    <w:rsid w:val="00350C33"/>
    <w:rsid w:val="00351966"/>
    <w:rsid w:val="00356FEC"/>
    <w:rsid w:val="0036673F"/>
    <w:rsid w:val="00381761"/>
    <w:rsid w:val="003957B1"/>
    <w:rsid w:val="003A4508"/>
    <w:rsid w:val="003A73B6"/>
    <w:rsid w:val="003B46D6"/>
    <w:rsid w:val="003B51BD"/>
    <w:rsid w:val="003D760C"/>
    <w:rsid w:val="003F5885"/>
    <w:rsid w:val="004026C9"/>
    <w:rsid w:val="00404EE3"/>
    <w:rsid w:val="00426F75"/>
    <w:rsid w:val="00490A73"/>
    <w:rsid w:val="004A1FE4"/>
    <w:rsid w:val="004B452D"/>
    <w:rsid w:val="004D072F"/>
    <w:rsid w:val="004E128E"/>
    <w:rsid w:val="004E223C"/>
    <w:rsid w:val="00516605"/>
    <w:rsid w:val="00523AD9"/>
    <w:rsid w:val="00523E20"/>
    <w:rsid w:val="005327C0"/>
    <w:rsid w:val="0053407C"/>
    <w:rsid w:val="005463FE"/>
    <w:rsid w:val="0056677F"/>
    <w:rsid w:val="00573668"/>
    <w:rsid w:val="00576A87"/>
    <w:rsid w:val="005825E9"/>
    <w:rsid w:val="005937BA"/>
    <w:rsid w:val="005A0974"/>
    <w:rsid w:val="005A642A"/>
    <w:rsid w:val="005C5BDE"/>
    <w:rsid w:val="005D2257"/>
    <w:rsid w:val="005D6320"/>
    <w:rsid w:val="005E1200"/>
    <w:rsid w:val="00634E72"/>
    <w:rsid w:val="006477BC"/>
    <w:rsid w:val="00651B55"/>
    <w:rsid w:val="00663887"/>
    <w:rsid w:val="00666FFE"/>
    <w:rsid w:val="00695E4C"/>
    <w:rsid w:val="006A4CEA"/>
    <w:rsid w:val="006D1B43"/>
    <w:rsid w:val="00733D22"/>
    <w:rsid w:val="00746CD7"/>
    <w:rsid w:val="007705C5"/>
    <w:rsid w:val="00770840"/>
    <w:rsid w:val="007D7058"/>
    <w:rsid w:val="007E3725"/>
    <w:rsid w:val="007E4911"/>
    <w:rsid w:val="00807CA6"/>
    <w:rsid w:val="008210CE"/>
    <w:rsid w:val="0082163B"/>
    <w:rsid w:val="00826D95"/>
    <w:rsid w:val="00844266"/>
    <w:rsid w:val="0085192B"/>
    <w:rsid w:val="00857A02"/>
    <w:rsid w:val="008A2C5B"/>
    <w:rsid w:val="008C6BE9"/>
    <w:rsid w:val="008F477B"/>
    <w:rsid w:val="00933101"/>
    <w:rsid w:val="00940FE6"/>
    <w:rsid w:val="00944837"/>
    <w:rsid w:val="00997DE6"/>
    <w:rsid w:val="009D5555"/>
    <w:rsid w:val="009E73E8"/>
    <w:rsid w:val="00A17298"/>
    <w:rsid w:val="00A32DCB"/>
    <w:rsid w:val="00A475D0"/>
    <w:rsid w:val="00A567C6"/>
    <w:rsid w:val="00A63558"/>
    <w:rsid w:val="00A901A3"/>
    <w:rsid w:val="00A9408E"/>
    <w:rsid w:val="00AB7C17"/>
    <w:rsid w:val="00AC766E"/>
    <w:rsid w:val="00AD6A45"/>
    <w:rsid w:val="00AD7EC7"/>
    <w:rsid w:val="00B30C8C"/>
    <w:rsid w:val="00B645E9"/>
    <w:rsid w:val="00BC361A"/>
    <w:rsid w:val="00BF7CA3"/>
    <w:rsid w:val="00C013E9"/>
    <w:rsid w:val="00C02A01"/>
    <w:rsid w:val="00C13046"/>
    <w:rsid w:val="00C14002"/>
    <w:rsid w:val="00C76214"/>
    <w:rsid w:val="00C94AA9"/>
    <w:rsid w:val="00CA590C"/>
    <w:rsid w:val="00CA6B98"/>
    <w:rsid w:val="00CC6A1F"/>
    <w:rsid w:val="00CC7ADE"/>
    <w:rsid w:val="00CE52DD"/>
    <w:rsid w:val="00CE7C2A"/>
    <w:rsid w:val="00D0175D"/>
    <w:rsid w:val="00D509FA"/>
    <w:rsid w:val="00D67665"/>
    <w:rsid w:val="00D70FD2"/>
    <w:rsid w:val="00D8104A"/>
    <w:rsid w:val="00D82D3E"/>
    <w:rsid w:val="00D875DF"/>
    <w:rsid w:val="00D971F1"/>
    <w:rsid w:val="00DD0791"/>
    <w:rsid w:val="00DE3172"/>
    <w:rsid w:val="00DF128B"/>
    <w:rsid w:val="00DF5013"/>
    <w:rsid w:val="00E20B5B"/>
    <w:rsid w:val="00E217D7"/>
    <w:rsid w:val="00E27A58"/>
    <w:rsid w:val="00E30945"/>
    <w:rsid w:val="00E56FD2"/>
    <w:rsid w:val="00E64122"/>
    <w:rsid w:val="00E74993"/>
    <w:rsid w:val="00EB3D28"/>
    <w:rsid w:val="00ED4477"/>
    <w:rsid w:val="00F16353"/>
    <w:rsid w:val="00F40499"/>
    <w:rsid w:val="00F7454F"/>
    <w:rsid w:val="00F86352"/>
    <w:rsid w:val="00FA5116"/>
    <w:rsid w:val="00FA6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7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75D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94AA9"/>
    <w:pPr>
      <w:ind w:left="720"/>
      <w:contextualSpacing/>
    </w:pPr>
  </w:style>
  <w:style w:type="table" w:styleId="a6">
    <w:name w:val="Table Grid"/>
    <w:basedOn w:val="a1"/>
    <w:uiPriority w:val="59"/>
    <w:rsid w:val="00252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826D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7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75D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94AA9"/>
    <w:pPr>
      <w:ind w:left="720"/>
      <w:contextualSpacing/>
    </w:pPr>
  </w:style>
  <w:style w:type="table" w:styleId="a6">
    <w:name w:val="Table Grid"/>
    <w:basedOn w:val="a1"/>
    <w:uiPriority w:val="59"/>
    <w:rsid w:val="00252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826D9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1285</TotalTime>
  <Pages>1</Pages>
  <Words>1905</Words>
  <Characters>10859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12739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Мищенко Дарья Владимировна</dc:creator>
  <cp:lastModifiedBy>Скулкина Анастасия Андреевна</cp:lastModifiedBy>
  <cp:revision>50</cp:revision>
  <cp:lastPrinted>2024-03-15T08:06:00Z</cp:lastPrinted>
  <dcterms:created xsi:type="dcterms:W3CDTF">2022-03-16T14:14:00Z</dcterms:created>
  <dcterms:modified xsi:type="dcterms:W3CDTF">2025-04-28T10:20:00Z</dcterms:modified>
</cp:coreProperties>
</file>